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33F93070" w:rsidR="0077353F" w:rsidRPr="005B4179" w:rsidRDefault="005A01D2" w:rsidP="0076490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CDE02C" wp14:editId="383566E4">
            <wp:extent cx="6677025" cy="6677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6FEAE" w14:textId="77777777" w:rsidR="008B39EF" w:rsidRPr="00D1176D" w:rsidRDefault="008B39EF" w:rsidP="008B39EF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เจแปนแอร์ไลน์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5B4179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2B8FF5E3" w:rsidR="0073544D" w:rsidRPr="005B4179" w:rsidRDefault="008B39EF" w:rsidP="008B39E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JL728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6865E434" w:rsidR="00F17A5A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2759AEF3" w:rsidR="00F17A5A" w:rsidRPr="005B4179" w:rsidRDefault="008B39E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00.25 - 08.05</w:t>
            </w:r>
          </w:p>
        </w:tc>
      </w:tr>
      <w:tr w:rsidR="0073544D" w:rsidRPr="005B4179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5E34F341" w:rsidR="0073544D" w:rsidRPr="005B4179" w:rsidRDefault="008B39E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JL727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31A08D8B" w:rsidR="0073544D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49BD5094" w:rsidR="0073544D" w:rsidRPr="005B4179" w:rsidRDefault="008B39E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00.55 - 04.40</w:t>
            </w:r>
          </w:p>
        </w:tc>
      </w:tr>
    </w:tbl>
    <w:p w14:paraId="54A8AD68" w14:textId="77777777" w:rsidR="008B39EF" w:rsidRDefault="008B39EF" w:rsidP="008B39E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**โหลดกระเป๋าโดยน้ำหนักไม่เกิน </w:t>
      </w:r>
      <w:r>
        <w:rPr>
          <w:rFonts w:ascii="Browallia New" w:hAnsi="Browallia New" w:cs="Browallia New" w:hint="cs"/>
          <w:sz w:val="32"/>
          <w:szCs w:val="32"/>
          <w:cs/>
        </w:rPr>
        <w:t>46 กก.(</w:t>
      </w:r>
      <w:r w:rsidRPr="002C6B77">
        <w:rPr>
          <w:rFonts w:ascii="Browallia New" w:hAnsi="Browallia New" w:cs="Browallia New"/>
          <w:sz w:val="32"/>
          <w:szCs w:val="32"/>
          <w:cs/>
        </w:rPr>
        <w:t>2 ชิ้น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6B77">
        <w:rPr>
          <w:rFonts w:ascii="Browallia New" w:hAnsi="Browallia New" w:cs="Browallia New"/>
          <w:sz w:val="32"/>
          <w:szCs w:val="32"/>
          <w:cs/>
        </w:rPr>
        <w:t>ชิ้นละไม่เกิน 23 กก.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 และถือขึ้นเครื่องบินได้ไม่เกิน 7 กก. **</w:t>
      </w:r>
    </w:p>
    <w:p w14:paraId="1FBC0CC2" w14:textId="62FBE386" w:rsidR="00BC235E" w:rsidRDefault="008B39EF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B0F0"/>
          <w:sz w:val="32"/>
          <w:szCs w:val="32"/>
        </w:rPr>
        <w:drawing>
          <wp:inline distT="0" distB="0" distL="0" distR="0" wp14:anchorId="2F99C26E" wp14:editId="38C4D38C">
            <wp:extent cx="6654165" cy="1681480"/>
            <wp:effectExtent l="0" t="0" r="0" b="0"/>
            <wp:docPr id="9" name="Picture 9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alendar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5B4179" w14:paraId="705A4500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62E7C415" w14:textId="26650894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47A0D9C7" w:rsidR="002E7354" w:rsidRPr="005B4179" w:rsidRDefault="008B39EF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4755" w:rsidRPr="005B4179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5B417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5B4179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7538EE22" w:rsidR="00DD5624" w:rsidRPr="005B4179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4F990929" w:rsidR="00F77B9A" w:rsidRPr="005B4179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5B4179" w14:paraId="4CC3331B" w14:textId="77777777" w:rsidTr="002447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0FCF4C65" w14:textId="48274E1E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44755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3FB2E335" w14:textId="60F97931" w:rsidR="00812130" w:rsidRPr="005B4179" w:rsidRDefault="00D05A76" w:rsidP="00244755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นาราปาร์ค - วัดโท</w:t>
            </w:r>
            <w:proofErr w:type="spellStart"/>
            <w:r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ได</w:t>
            </w:r>
            <w:proofErr w:type="spellEnd"/>
            <w:r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จิ 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 </w:t>
            </w:r>
            <w:r w:rsidRPr="00D05A76">
              <w:rPr>
                <w:rFonts w:ascii="Browallia New" w:hAnsi="Browallia New" w:cs="Browallia New"/>
                <w:sz w:val="32"/>
                <w:szCs w:val="32"/>
                <w:lang w:bidi="th-TH"/>
              </w:rPr>
              <w:t>THE EXPO’</w:t>
            </w:r>
            <w:r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70 </w:t>
            </w:r>
            <w:r w:rsidRPr="00D05A76">
              <w:rPr>
                <w:rFonts w:ascii="Browallia New" w:hAnsi="Browallia New" w:cs="Browallia New"/>
                <w:sz w:val="32"/>
                <w:szCs w:val="32"/>
                <w:lang w:bidi="th-TH"/>
              </w:rPr>
              <w:t>COMMEMORATIVE PARK</w:t>
            </w:r>
            <w:r w:rsidR="003036EC" w:rsidRPr="003036E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3036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47D46D22" w14:textId="6E819301" w:rsidR="008B39EF" w:rsidRPr="00D1176D" w:rsidRDefault="008B39EF" w:rsidP="008B39EF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00.25</w:t>
      </w:r>
      <w:r w:rsidR="00244755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bookmarkStart w:id="0" w:name="_Hlk125638435"/>
      <w:r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JAPAN </w:t>
      </w:r>
      <w:proofErr w:type="gramStart"/>
      <w:r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AIRLINE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proofErr w:type="gramEnd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JL7</w:t>
      </w:r>
      <w:bookmarkEnd w:id="0"/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28</w:t>
      </w:r>
    </w:p>
    <w:p w14:paraId="4F7B5AE6" w14:textId="6EB6C401" w:rsidR="00861AED" w:rsidRPr="005B4179" w:rsidRDefault="008B39EF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08.05</w:t>
      </w:r>
      <w:r w:rsidR="00244755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CF38E49" w14:textId="22D2DB7D" w:rsidR="00D05A76" w:rsidRDefault="00D05A76" w:rsidP="00EE4EBB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5B4179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นาราปาร์ค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NARA PARK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หนึ่งในสวนสาธารณะที่เก่าแก่ที่สุดของญี่ปุ่น มีขนาดใหญ่ซึ่งสร้างขึ้นตั้งแต่ปี ค.ศ. 1880 โดยเป็นสถานที่ที่ได้รับความนิยม เนื่องจากมีกวางอาศัยอยู่เป็นจำนวนมากเกือบ 1,200 ตัว และกลายมาเป็นสัญลักษณ์ของเมืองนารา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ข้อควรระวัง </w:t>
      </w:r>
      <w:r w:rsidRPr="0046676C">
        <w:rPr>
          <w:rFonts w:ascii="Browallia New" w:hAnsi="Browallia New" w:cs="Browallia New"/>
          <w:color w:val="0000FF"/>
          <w:sz w:val="32"/>
          <w:szCs w:val="32"/>
        </w:rPr>
        <w:t xml:space="preserve">: 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ควรแต่งกายให้รัดกุม และระมั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ด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ระวังในระหว่างให้อาหารกวาง</w:t>
      </w:r>
    </w:p>
    <w:p w14:paraId="0E3B186A" w14:textId="61534C8E" w:rsidR="00EE4EBB" w:rsidRDefault="00EE4EBB" w:rsidP="00EE4EBB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AEDBAA6" wp14:editId="521EB8FD">
            <wp:extent cx="3301340" cy="2196771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132" cy="2205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CB73C9E" wp14:editId="5FBC4BBB">
            <wp:extent cx="3384468" cy="2199271"/>
            <wp:effectExtent l="0" t="0" r="698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895" cy="2204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52C94" w14:textId="77777777" w:rsidR="00C34F32" w:rsidRPr="005B4179" w:rsidRDefault="00C34F32" w:rsidP="00C34F3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A8473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</w:p>
    <w:p w14:paraId="5F9C2128" w14:textId="77777777" w:rsidR="00D05A76" w:rsidRDefault="00D05A76" w:rsidP="00D05A76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วัดโท</w:t>
      </w:r>
      <w:proofErr w:type="spellStart"/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ได</w:t>
      </w:r>
      <w:proofErr w:type="spellEnd"/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จิ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TODAIJI TEMPLE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E5556D">
        <w:rPr>
          <w:rFonts w:ascii="Browallia New" w:hAnsi="Browallia New" w:cs="Browallia New" w:hint="cs"/>
          <w:sz w:val="32"/>
          <w:szCs w:val="32"/>
          <w:cs/>
        </w:rPr>
        <w:t>จัด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โบราณสถานที่เก่าแก่และมีความสำคัญ</w:t>
      </w:r>
      <w:r w:rsidRPr="00E5556D">
        <w:rPr>
          <w:rFonts w:ascii="Browallia New" w:hAnsi="Browallia New" w:cs="Browallia New"/>
          <w:sz w:val="32"/>
          <w:szCs w:val="32"/>
          <w:cs/>
        </w:rPr>
        <w:t>ที่สุดแห่งหนึ่งของประเทศญี่ปุ่น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5556D">
        <w:rPr>
          <w:rFonts w:ascii="Browallia New" w:hAnsi="Browallia New" w:cs="Browallia New"/>
          <w:sz w:val="32"/>
          <w:szCs w:val="32"/>
          <w:cs/>
        </w:rPr>
        <w:t>และยังถือว่าเป็นวัดที่มีนักท่องเที่ยวมาเยือนมากที่สุดในนารา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โดยวัดโท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ได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จิแห่งนี้สร้างขึ้นเมื่อปี </w:t>
      </w:r>
      <w:r w:rsidRPr="00E5556D">
        <w:rPr>
          <w:rFonts w:ascii="Browallia New" w:hAnsi="Browallia New" w:cs="Browallia New"/>
          <w:sz w:val="32"/>
          <w:szCs w:val="32"/>
          <w:cs/>
        </w:rPr>
        <w:t xml:space="preserve">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</w:t>
      </w:r>
      <w:proofErr w:type="spellStart"/>
      <w:r w:rsidRPr="00E5556D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Pr="00E5556D">
        <w:rPr>
          <w:rFonts w:ascii="Browallia New" w:hAnsi="Browallia New" w:cs="Browallia New"/>
          <w:sz w:val="32"/>
          <w:szCs w:val="32"/>
          <w:cs/>
        </w:rPr>
        <w:t>บุ</w:t>
      </w:r>
      <w:proofErr w:type="spellStart"/>
      <w:r w:rsidRPr="00E5556D">
        <w:rPr>
          <w:rFonts w:ascii="Browallia New" w:hAnsi="Browallia New" w:cs="Browallia New"/>
          <w:sz w:val="32"/>
          <w:szCs w:val="32"/>
          <w:cs/>
        </w:rPr>
        <w:t>ตสึ</w:t>
      </w:r>
      <w:proofErr w:type="spellEnd"/>
      <w:r w:rsidRPr="00E5556D">
        <w:rPr>
          <w:rFonts w:ascii="Browallia New" w:hAnsi="Browallia New" w:cs="Browallia New"/>
          <w:sz w:val="32"/>
          <w:szCs w:val="32"/>
          <w:cs/>
        </w:rPr>
        <w:t>เดน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6465">
        <w:rPr>
          <w:rFonts w:ascii="Browallia New" w:hAnsi="Browallia New" w:cs="Browallia New"/>
          <w:sz w:val="32"/>
          <w:szCs w:val="32"/>
          <w:cs/>
        </w:rPr>
        <w:t>ซึ่งเป็นที่ประดิษฐานองค์หลวงพ่อโต (</w:t>
      </w:r>
      <w:proofErr w:type="spellStart"/>
      <w:r w:rsidRPr="009A6465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Pr="009A6465">
        <w:rPr>
          <w:rFonts w:ascii="Browallia New" w:hAnsi="Browallia New" w:cs="Browallia New"/>
          <w:sz w:val="32"/>
          <w:szCs w:val="32"/>
          <w:cs/>
        </w:rPr>
        <w:t>บุ</w:t>
      </w:r>
      <w:proofErr w:type="spellStart"/>
      <w:r w:rsidRPr="009A6465">
        <w:rPr>
          <w:rFonts w:ascii="Browallia New" w:hAnsi="Browallia New" w:cs="Browallia New"/>
          <w:sz w:val="32"/>
          <w:szCs w:val="32"/>
          <w:cs/>
        </w:rPr>
        <w:t>ตสึ</w:t>
      </w:r>
      <w:proofErr w:type="spellEnd"/>
      <w:r w:rsidRPr="009A6465">
        <w:rPr>
          <w:rFonts w:ascii="Browallia New" w:hAnsi="Browallia New" w:cs="Browallia New"/>
          <w:sz w:val="32"/>
          <w:szCs w:val="32"/>
          <w:cs/>
        </w:rPr>
        <w:t>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3B0E4E2" w14:textId="77777777" w:rsidR="00D05A76" w:rsidRPr="005B4179" w:rsidRDefault="00D05A76" w:rsidP="00D05A76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B50AAAE" wp14:editId="70B0C06E">
            <wp:extent cx="6703060" cy="4468498"/>
            <wp:effectExtent l="0" t="0" r="2540" b="8255"/>
            <wp:docPr id="17" name="รูปภาพ 17" descr="A picture containing indoor, l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17" descr="A picture containing indoor, leath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446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13DAC" w14:textId="34E03F3A" w:rsidR="003036EC" w:rsidRDefault="00B2387B" w:rsidP="00B2387B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 xml:space="preserve">อิสระให้ท่าน </w:t>
      </w:r>
      <w:r w:rsidR="003036EC" w:rsidRPr="003036E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เอ็กซ์โปซิตี้ (</w:t>
      </w:r>
      <w:r w:rsidR="003036EC" w:rsidRPr="003036EC">
        <w:rPr>
          <w:rFonts w:ascii="Browallia New" w:hAnsi="Browallia New" w:cs="Browallia New"/>
          <w:b/>
          <w:bCs/>
          <w:color w:val="FF0066"/>
          <w:sz w:val="32"/>
          <w:szCs w:val="32"/>
        </w:rPr>
        <w:t>EXPO CITY)</w:t>
      </w:r>
      <w:r w:rsidR="003036EC" w:rsidRPr="003036E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>ศูนย์รวมความบันเทิงที่ยิ่งใหญ่ที่สุดแห่งหนึ่งของประเทศญี่ปุ่น เอ็กซ์โปซิตี้เป็นส่วนหนึ่งของสวนสาธารณะที่สร้างขึ้นเพื่อระลึกถึงงาน</w:t>
      </w:r>
      <w:proofErr w:type="spellStart"/>
      <w:r w:rsidR="003036EC" w:rsidRPr="003036EC">
        <w:rPr>
          <w:rFonts w:ascii="Browallia New" w:hAnsi="Browallia New" w:cs="Browallia New"/>
          <w:sz w:val="32"/>
          <w:szCs w:val="32"/>
          <w:cs/>
        </w:rPr>
        <w:t>เวิลด์</w:t>
      </w:r>
      <w:proofErr w:type="spellEnd"/>
      <w:r w:rsidR="003036EC" w:rsidRPr="003036EC">
        <w:rPr>
          <w:rFonts w:ascii="Browallia New" w:hAnsi="Browallia New" w:cs="Browallia New"/>
          <w:sz w:val="32"/>
          <w:szCs w:val="32"/>
          <w:cs/>
        </w:rPr>
        <w:t>เอ็กซ์โป ที่จัดขึ้นเมื่อปีค.ศ. 1970 มีเนื้อที่ทั้งหมด</w:t>
      </w:r>
      <w:proofErr w:type="spellStart"/>
      <w:r w:rsidR="003036EC" w:rsidRPr="003036EC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="003036EC" w:rsidRPr="003036EC">
        <w:rPr>
          <w:rFonts w:ascii="Browallia New" w:hAnsi="Browallia New" w:cs="Browallia New"/>
          <w:sz w:val="32"/>
          <w:szCs w:val="32"/>
          <w:cs/>
        </w:rPr>
        <w:t xml:space="preserve"> 172</w:t>
      </w:r>
      <w:r w:rsidR="003036EC" w:rsidRPr="003036EC">
        <w:rPr>
          <w:rFonts w:ascii="Browallia New" w:hAnsi="Browallia New" w:cs="Browallia New"/>
          <w:sz w:val="32"/>
          <w:szCs w:val="32"/>
        </w:rPr>
        <w:t>,</w:t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>000 ตารางเมตร ภายในพื้นที่แห่งนี้มีแหล่งความบันเทิงมากมาย ภายใต้คอนเซ</w:t>
      </w:r>
      <w:proofErr w:type="spellStart"/>
      <w:r w:rsidR="003036EC" w:rsidRPr="003036EC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="003036EC" w:rsidRPr="003036E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036EC" w:rsidRPr="003036EC">
        <w:rPr>
          <w:rFonts w:ascii="Browallia New" w:hAnsi="Browallia New" w:cs="Browallia New"/>
          <w:sz w:val="32"/>
          <w:szCs w:val="32"/>
        </w:rPr>
        <w:t xml:space="preserve">FUSING THE ENJOYMENT OF PLAYING, LEARNING, AND DISCOVERING </w:t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>ท่านสามารถเพลิดเพลินกับกิจกรรมต่างๆ ทั้ง</w:t>
      </w:r>
      <w:proofErr w:type="spellStart"/>
      <w:r w:rsidR="003036EC" w:rsidRPr="003036E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3036EC" w:rsidRPr="003036EC">
        <w:rPr>
          <w:rFonts w:ascii="Browallia New" w:hAnsi="Browallia New" w:cs="Browallia New"/>
          <w:sz w:val="32"/>
          <w:szCs w:val="32"/>
          <w:cs/>
        </w:rPr>
        <w:t>อปปิ้ง กินข้าว หรือแม้แต่ถ่ายรูปได้ตามอัธยาศัย</w:t>
      </w:r>
      <w:r w:rsidR="003036EC">
        <w:rPr>
          <w:rFonts w:ascii="Browallia New" w:hAnsi="Browallia New" w:cs="Browallia New" w:hint="cs"/>
          <w:sz w:val="32"/>
          <w:szCs w:val="32"/>
          <w:cs/>
        </w:rPr>
        <w:t xml:space="preserve"> ให้ท่านอิสระ</w:t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>เดิน</w:t>
      </w:r>
      <w:proofErr w:type="spellStart"/>
      <w:r w:rsidR="003036EC" w:rsidRPr="003036E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3036EC" w:rsidRPr="003036EC">
        <w:rPr>
          <w:rFonts w:ascii="Browallia New" w:hAnsi="Browallia New" w:cs="Browallia New"/>
          <w:sz w:val="32"/>
          <w:szCs w:val="32"/>
          <w:cs/>
        </w:rPr>
        <w:t>อปปิ้ง</w:t>
      </w:r>
      <w:r w:rsidR="003036E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036EC" w:rsidRPr="003036EC">
        <w:rPr>
          <w:rFonts w:ascii="Browallia New" w:hAnsi="Browallia New" w:cs="Browallia New"/>
          <w:b/>
          <w:bCs/>
          <w:color w:val="FF0066"/>
          <w:sz w:val="32"/>
          <w:szCs w:val="32"/>
        </w:rPr>
        <w:t>LALAPORT EXPOCITY</w:t>
      </w:r>
      <w:r w:rsidR="003036EC" w:rsidRPr="003036E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="003036EC" w:rsidRPr="003036E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3036EC" w:rsidRPr="003036EC">
        <w:rPr>
          <w:rFonts w:ascii="Browallia New" w:hAnsi="Browallia New" w:cs="Browallia New"/>
          <w:sz w:val="32"/>
          <w:szCs w:val="32"/>
          <w:cs/>
        </w:rPr>
        <w:t>อปปิ้งสินค้าแบรนด์ต่างๆ มากกว่า 100 ร้าน พร้อมทั้งร้านอาหาร ร้านกาแฟ และอื่น ๆ อีกมากมาย</w:t>
      </w:r>
    </w:p>
    <w:p w14:paraId="19E66F43" w14:textId="61FC1B20" w:rsidR="003036EC" w:rsidRDefault="003036EC" w:rsidP="00B2387B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FA56384" wp14:editId="2386FBC6">
            <wp:extent cx="3319463" cy="22129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798" cy="22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FBB89F1" wp14:editId="6466181C">
            <wp:extent cx="3305175" cy="22352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97797" w14:textId="77777777" w:rsidR="00B2387B" w:rsidRPr="005B4179" w:rsidRDefault="00B2387B" w:rsidP="00B2387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402D93C1" w14:textId="698BEA47" w:rsidR="00B2387B" w:rsidRDefault="00B2387B" w:rsidP="00D05A7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D05A76"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SUNWHITE</w:t>
      </w:r>
      <w:r w:rsidR="00D05A7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D05A76"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 w:rsidR="00226D0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 w:rsid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OSAKA</w:t>
      </w:r>
      <w:r w:rsidR="00226D0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37A78EB2" w14:textId="77777777" w:rsidR="00C34F32" w:rsidRPr="005B4179" w:rsidRDefault="00C34F32" w:rsidP="00D05A7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X="-142" w:tblpY="274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851"/>
        <w:gridCol w:w="9922"/>
      </w:tblGrid>
      <w:tr w:rsidR="00B2387B" w:rsidRPr="005B4179" w14:paraId="4F1DB63E" w14:textId="77777777" w:rsidTr="002447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00FF"/>
            <w:vAlign w:val="center"/>
          </w:tcPr>
          <w:p w14:paraId="7DC2AB3F" w14:textId="127B0932" w:rsidR="00B2387B" w:rsidRPr="005B4179" w:rsidRDefault="00B2387B" w:rsidP="00BA3D3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552124764"/>
                <w:placeholder>
                  <w:docPart w:val="74DD9745F8D94392BDF7EDE3B7E428A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44755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3</w:t>
                </w:r>
              </w:sdtContent>
            </w:sdt>
          </w:p>
        </w:tc>
        <w:tc>
          <w:tcPr>
            <w:tcW w:w="9922" w:type="dxa"/>
            <w:shd w:val="clear" w:color="auto" w:fill="CC00FF"/>
            <w:vAlign w:val="center"/>
          </w:tcPr>
          <w:p w14:paraId="30307C4F" w14:textId="6ACFCED9" w:rsidR="00B2387B" w:rsidRPr="00244755" w:rsidRDefault="00B2387B" w:rsidP="00BA3D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หมู่บ้านมิยามะ</w:t>
            </w:r>
            <w:r w:rsidR="00EE4E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 วัด</w:t>
            </w:r>
            <w:proofErr w:type="spellStart"/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โยมิสึ </w:t>
            </w:r>
            <w:r w:rsid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D05A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ร้านค้าปลอดภาษีดิวตี้ฟรี</w:t>
            </w:r>
            <w:r w:rsidR="00D05A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ย่านชินไซบาชิ </w:t>
            </w:r>
            <w:r w:rsidR="00D05A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447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D05A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BA3D3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625DE1EB" w14:textId="73DC596E" w:rsidR="00092D87" w:rsidRDefault="00092D87" w:rsidP="00F615C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="00EE4EBB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79E1E0FF" w14:textId="1720999C" w:rsidR="00D05A76" w:rsidRDefault="00D05A76" w:rsidP="00EE4EBB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หมู่บ้านมิยามะ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เป็นชุมชนที่เต็มไปด้วยกลิ่นอายของยุคสมัยก่อน มีบ้านโบราณกระจายอยู่ทั่วพื้นที่กว่า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หลังคาเรือน มีลักษณะคล้ายๆหมู่บ้านเล็กๆ และชุมชนหลายๆชุมชนกระจัดกระจายไปตามทางแคบหุบเขาที่คดเคี้ยว แหล่งท่องเที่ยวหลักของที่นี่คือหมูบ้านทางทิศเหนือ เรียกว่า คายาบู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โน ซาโตะ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 NO SATO</w:t>
      </w:r>
      <w:r>
        <w:rPr>
          <w:rFonts w:ascii="Browallia New" w:hAnsi="Browallia New" w:cs="Browallia New"/>
          <w:color w:val="000000" w:themeColor="text1"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ซึ่งมีกระท่อมหลังคาสูงอยู่ในพื้นที่เกือบ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หลัง แต่ละบ้านมีการอนุรักษ์รูปแบบตัวอาคารด้านนอกด้วยวัฒนธรรมแบบดั้งเดิมที่มีชื่อเสียงเกี่ยวกับการมุงหลังคา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เป็นบ้านจริงๆที่มีคนอยู่อาศัยจริงๆ จึงทำให้อาจไม่สะดวกให้คนเข้าไปดูภายในตัวบ้าน</w:t>
      </w:r>
      <w:r>
        <w:rPr>
          <w:rFonts w:ascii="Browallia New" w:hAnsi="Browallia New" w:cs="Browallia New"/>
          <w:color w:val="000000" w:themeColor="text1"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ยังจะมีพิพิธภัณฑ์คายาบู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โน ซาโตะ(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KAYABUKI NO SATO FOLK MUSEUM)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ที่เปิดให้นักท่องเที่ยวทั่วไปได้เข้ามาชมกัน ภายในนั้นมีการจัดแสดงเครื่องมือแบบดั้งเดิม และอุปกรณ์เครื่องใช้ในบ้านโบราณเมื่อสมัยสิบปีก่อน ถัดจากพิพิธภัณฑ์คายาบู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โน ซาโตะไม่ไกลนัก เป็นที่ตั้งของพิพิธภัณฑ์อิน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ดิ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โงะ(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LITTLE INDIGO MUSEUM)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เป็นที่จัดแสดงศิลปะและสตูดิโอการย้อมสีผ้าอิน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ดิ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โงะ นอกจากนั้นยังมีคา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เฟ่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และร้านขายของที่ระลึกตั้งอยู่ใกล้ๆที่จอดรถนักท่องเที่ยวอีกด้วย</w:t>
      </w:r>
      <w:r>
        <w:rPr>
          <w:rFonts w:ascii="Browallia New" w:hAnsi="Browallia New" w:cs="Browallia New"/>
          <w:color w:val="000000" w:themeColor="text1"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ที่นี่ยังจะมีกิจกรรมให้นักท่องเที่ยวได้ลองทำกันอีกด้วย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(ไม่รวมค่าเข้าชมพิพิธภัณฑ์)</w:t>
      </w:r>
    </w:p>
    <w:p w14:paraId="69818BE6" w14:textId="266816D2" w:rsidR="00D05A76" w:rsidRDefault="00D05A76" w:rsidP="00D05A7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1A9A3C49" wp14:editId="515AE09F">
            <wp:extent cx="3343275" cy="2228850"/>
            <wp:effectExtent l="0" t="0" r="9525" b="0"/>
            <wp:docPr id="18" name="Picture 18" descr="A picture containing tree, grass, outdoor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ree, grass, outdoor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A076CB3" wp14:editId="05C2076E">
            <wp:extent cx="3305175" cy="2238375"/>
            <wp:effectExtent l="0" t="0" r="9525" b="9525"/>
            <wp:docPr id="16" name="Picture 16" descr="A picture containing grass, outdoor, house, surround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grass, outdoor, house, surround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B0A85" w14:textId="73F58517" w:rsidR="00D05A76" w:rsidRPr="005B4179" w:rsidRDefault="00D05A76" w:rsidP="00D05A7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</w:p>
    <w:p w14:paraId="71A83678" w14:textId="1CD9C9FE" w:rsidR="00D05A76" w:rsidRDefault="00D05A76" w:rsidP="00D05A7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วโต กว่า 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ิสึ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เทพเจ้าแห่งความร่ำรวย มั่งคั่ง 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นมัสการพระโพธิสัตว์อว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โลกิเต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ศวร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เกีย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วโต มองเห็นวิวทิวทัศน์ของตัวเมือง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เกีย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วโตได้งดงาม พร้อมกับวิหารของวัด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คิ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</w:t>
      </w:r>
    </w:p>
    <w:p w14:paraId="5D3E9779" w14:textId="2795B0FC" w:rsidR="00D05A76" w:rsidRDefault="00EE4EBB" w:rsidP="00D05A7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inline distT="0" distB="0" distL="0" distR="0" wp14:anchorId="1D2FAC02" wp14:editId="3D86B5B4">
            <wp:extent cx="3301365" cy="219678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701" cy="220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7A17E0DC" wp14:editId="73E3E6E9">
            <wp:extent cx="3301660" cy="2196985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388" cy="21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8623B" w14:textId="624BB6B7" w:rsidR="000F0EFF" w:rsidRDefault="00D05A76" w:rsidP="00D05A7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F0EFF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0F0EF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="000F0EFF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0F0EFF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403D2163" w14:textId="77777777" w:rsidR="000F0EFF" w:rsidRDefault="000F0EFF" w:rsidP="000F0EFF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ย่านชินไซบาชิ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อปปิ้งชื่อดังของนคร 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42001BF4" w14:textId="77777777" w:rsidR="000F0EFF" w:rsidRDefault="000F0EFF" w:rsidP="000F0EFF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93D42A0" wp14:editId="5E31A593">
            <wp:extent cx="6686550" cy="2676525"/>
            <wp:effectExtent l="0" t="0" r="0" b="9525"/>
            <wp:docPr id="41" name="Picture 41" descr="A picture containing text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picture containing text, severa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19" b="31811"/>
                    <a:stretch/>
                  </pic:blipFill>
                  <pic:spPr bwMode="auto">
                    <a:xfrm>
                      <a:off x="0" y="0"/>
                      <a:ext cx="6687178" cy="267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06ABBD" w14:textId="77777777" w:rsidR="000F0EFF" w:rsidRPr="005B4179" w:rsidRDefault="000F0EFF" w:rsidP="000F0EF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1E44A73D" w14:textId="77777777" w:rsidR="00D05A76" w:rsidRPr="005B4179" w:rsidRDefault="00D05A76" w:rsidP="00D05A7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SUNWHITE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OSAKA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25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356"/>
      </w:tblGrid>
      <w:tr w:rsidR="00BA3D3D" w:rsidRPr="005B4179" w14:paraId="54C8C6DA" w14:textId="77777777" w:rsidTr="00BA3D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CC00FF"/>
            <w:vAlign w:val="center"/>
          </w:tcPr>
          <w:p w14:paraId="1AC48229" w14:textId="77777777" w:rsidR="00BA3D3D" w:rsidRPr="005B4179" w:rsidRDefault="00BA3D3D" w:rsidP="00226D01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557628233"/>
                <w:placeholder>
                  <w:docPart w:val="79E8D4727E42417C8A4AED38ECD077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56" w:type="dxa"/>
            <w:shd w:val="clear" w:color="auto" w:fill="CC00FF"/>
            <w:vAlign w:val="center"/>
          </w:tcPr>
          <w:p w14:paraId="7FC21C68" w14:textId="7E1983FD" w:rsidR="00BA3D3D" w:rsidRPr="005B4179" w:rsidRDefault="00D05A76" w:rsidP="00226D01">
            <w:pPr>
              <w:ind w:left="-111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05A7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อิสระท่องเที่ยวตามอัธยาศัย                                                                                                       (</w:t>
            </w:r>
            <w:r w:rsidRPr="00D05A7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B/-/–)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2B3FC315" w14:textId="6A721EFC" w:rsidR="00BA3D3D" w:rsidRDefault="00BA3D3D" w:rsidP="00BA3D3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3DBB6378" w14:textId="77777777" w:rsidR="00D05A76" w:rsidRDefault="00D05A76" w:rsidP="00D05A7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ให้ท่านอิสระท่องเที่ยวตามอัธยาศัย โดยมีไกด์ให้คำแนะนำ ไม่มีรถให้บริการ</w:t>
      </w:r>
    </w:p>
    <w:p w14:paraId="58E3B5CE" w14:textId="77777777" w:rsidR="00D05A76" w:rsidRDefault="00D05A76" w:rsidP="00B71459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hanging="436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</w:t>
      </w:r>
      <w:proofErr w:type="spellStart"/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เวอร์</w:t>
      </w:r>
      <w:proofErr w:type="spellEnd"/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แซล สตูดิโอ</w:t>
      </w:r>
      <w:r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ฟท์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>”ล่องเรือผจญภัยกับไดโนเสาร์จากเรื่อง“จูราส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สิค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>พาร์ค” นั่งเรือเพื่อพบกับความน่าสะพรึงกลัวเหมือนอยู่ ในเหตุการณ์จริงกับ “จอ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>” ใช้ทุนสร้างมหาศาลกว่า 1</w:t>
      </w:r>
      <w:r>
        <w:rPr>
          <w:rFonts w:ascii="Browallia New" w:eastAsia="Cordia New" w:hAnsi="Browallia New" w:cs="Browallia New"/>
          <w:sz w:val="32"/>
          <w:szCs w:val="32"/>
        </w:rPr>
        <w:t>,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500 ล้านเยน (เฉพาะจอ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ว์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)  และสนุกสนานไปกับเครื่องเล่นภาคใหม่ของ “สไป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เดอร์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แมน” ที่รอให้ท่านพิสูจน์ความมัน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ส์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พร้อมทั้งพบกับโซนใหม่ “วัน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เดอร์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หรือสนุกสนานกับโซนใหม่ </w:t>
      </w:r>
      <w:r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ที่สร้างเพื่อเอาใจเหล่าสาวกของแฮ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ร์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รี่พอต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เต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อร์ ให้ท่านได้เข้าไปสัมผัสบรรยากาศของ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บัตเต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อร์เบียร์ เครื่องดื่มที่ได้รับความนิยมในโลกของพ่อมดและแม่มดแห่งนี้ [ไม่มีแอลก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ฮอล์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] และที่พลาดไม่ได้คือในโซนนี้ที่ถือว่าเป็นสถานที่ท่องเที่ยวที่ดีที่สุดของโลก คือโซน </w:t>
      </w:r>
      <w:r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>
        <w:rPr>
          <w:rFonts w:ascii="Browallia New" w:eastAsia="Cordia New" w:hAnsi="Browallia New" w:cs="Browallia New"/>
          <w:sz w:val="32"/>
          <w:szCs w:val="32"/>
        </w:rPr>
        <w:t xml:space="preserve">K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ร์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รี่พอต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เต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อร์เลยทีเดียว ให้ท่านได้สนุกสนานต่อกับเครื่องเล่นนานาชนิดอย่างจุใจ</w:t>
      </w:r>
    </w:p>
    <w:p w14:paraId="695E180B" w14:textId="77777777" w:rsidR="00D05A76" w:rsidRDefault="00D05A76" w:rsidP="00D05A76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OSAKA AQUARIUM KAIYUKAN</w:t>
      </w:r>
      <w:r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 xml:space="preserve"> สัมผัสความลึกลับใต้ท้องทะเล 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กั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>บอควาเรียมขนาดใหญ่ใจกลางเมืองโอซาก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 xml:space="preserve"> ชมสัตว์นานาพันธุ์ ถูกจัด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>นอควาเรียมที่ดีที่สุดในประเทศญี่ปุ่นและเอเชีย 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>
        <w:rPr>
          <w:rFonts w:ascii="Browallia New" w:eastAsia="Cordia New" w:hAnsi="Browallia New" w:cs="Browallia New"/>
          <w:sz w:val="32"/>
          <w:szCs w:val="32"/>
        </w:rPr>
        <w:t>,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000 ชีวิต ราว 620 สายพันธุ์ 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59CD5488" w14:textId="77777777" w:rsidR="00D05A76" w:rsidRDefault="00D05A76" w:rsidP="00D05A76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ตึกอูเมดะ สกาย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UMEDA SKY BUILDING</w:t>
      </w:r>
      <w:r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 xml:space="preserve"> ที่สูงเหนือพื้น 173 เมตร ทำให้เราสามารถมองเห็นทิวทัศน์ของโอซาก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>ได้โดยรอบกันที่ ตึกอูเมดะ สกาย (</w:t>
      </w:r>
      <w:r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40 ให้ได้ไปนั่งจิบเครื่องดื่มเพลินๆ บอกเลยว่า 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ชิล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สุดๆ</w:t>
      </w:r>
    </w:p>
    <w:p w14:paraId="19DF8EF1" w14:textId="77777777" w:rsidR="00D05A76" w:rsidRDefault="00D05A76" w:rsidP="0076490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r w:rsidRPr="00D05A76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เที่ยง-ค่ำ  อิสระอาหารตามอัธยาศัยเพื่อสะดวกแก่การท่องเที่ยว</w:t>
      </w:r>
    </w:p>
    <w:p w14:paraId="406673E4" w14:textId="77777777" w:rsidR="00D05A76" w:rsidRPr="005B4179" w:rsidRDefault="00D05A76" w:rsidP="00D05A7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SUNWHITE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OSAKA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764903" w:rsidRPr="005B4179" w14:paraId="4159BE28" w14:textId="77777777" w:rsidTr="007649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07969175" w14:textId="77777777" w:rsidR="00764903" w:rsidRPr="005B4179" w:rsidRDefault="00764903" w:rsidP="00F615C2">
            <w:pPr>
              <w:ind w:left="-105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C4E70E6F442D4C50BF7DF57646D9DDE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3656F74B" w14:textId="41F57DF5" w:rsidR="00764903" w:rsidRPr="005B4179" w:rsidRDefault="00764903" w:rsidP="0076490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ริงกุ 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Pr="00A8182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 w:rsidR="00EE4EB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="00D05A7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EE4EB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05A7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EE4EB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</w:t>
            </w:r>
            <w:r w:rsidR="00D05A7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F615C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05A7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F615C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142313F1" w14:textId="6506EE13" w:rsidR="009F628A" w:rsidRPr="00F615C2" w:rsidRDefault="009F628A" w:rsidP="00F615C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F615C2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="00F615C2">
        <w:rPr>
          <w:rFonts w:ascii="Browallia New" w:eastAsia="Cordia New" w:hAnsi="Browallia New" w:cs="Browallia New"/>
          <w:color w:val="0070C0"/>
          <w:sz w:val="32"/>
          <w:szCs w:val="32"/>
        </w:rPr>
        <w:tab/>
      </w:r>
      <w:r w:rsidRPr="00F615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5429A5F6" w14:textId="68C87A55" w:rsidR="009F628A" w:rsidRDefault="009F628A" w:rsidP="00D05A7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2447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2447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6E09FCCC" w14:textId="0FF14FC9" w:rsidR="00B71459" w:rsidRDefault="00B71459" w:rsidP="00D05A7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35F636FB" wp14:editId="5839955C">
            <wp:extent cx="3298348" cy="20662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67"/>
                    <a:stretch/>
                  </pic:blipFill>
                  <pic:spPr bwMode="auto">
                    <a:xfrm>
                      <a:off x="0" y="0"/>
                      <a:ext cx="3318312" cy="2078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2FB9F96" wp14:editId="3072D6C5">
            <wp:extent cx="3333750" cy="2079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28"/>
                    <a:stretch/>
                  </pic:blipFill>
                  <pic:spPr bwMode="auto">
                    <a:xfrm>
                      <a:off x="0" y="0"/>
                      <a:ext cx="3333750" cy="207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428426" w14:textId="544AA41E" w:rsidR="00D05A76" w:rsidRDefault="00D05A76" w:rsidP="00D05A7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B39E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ศาลเจ้าน</w:t>
      </w:r>
      <w:proofErr w:type="spellStart"/>
      <w:r w:rsidRPr="008B39E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ัมบะ</w:t>
      </w:r>
      <w:proofErr w:type="spellEnd"/>
      <w:r w:rsidRPr="008B39E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ยาซากะ(</w:t>
      </w:r>
      <w:r w:rsidRPr="008B39EF">
        <w:rPr>
          <w:rFonts w:ascii="Browallia New" w:hAnsi="Browallia New" w:cs="Browallia New"/>
          <w:b/>
          <w:bCs/>
          <w:color w:val="FF0066"/>
          <w:sz w:val="32"/>
          <w:szCs w:val="32"/>
        </w:rPr>
        <w:t>NAMBA YASAKA SHRINE)</w:t>
      </w:r>
      <w:r w:rsidRPr="008B39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ตั้งอยู่ในย่าน</w:t>
      </w:r>
      <w:proofErr w:type="spellStart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นัมบะ</w:t>
      </w:r>
      <w:proofErr w:type="spellEnd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ของเมืองโอซาก</w:t>
      </w:r>
      <w:proofErr w:type="spellStart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สามารถเดินเท้าจากจุดถ่ายรูปยอดฮิตอย่างป้ายโฆษณากูลิโกะประมาณ 15 นาทีเท่านั้น มีเอกลักษณ์ที่โดดเด่นอย่างหัวสิงโตปั้นหน้าตาดุดันขนาดใหญ่ตั้งอยู่ด้านหน้า ด้วยความสูง 17 เมตร ความกว้าง 11 เมตรและความลึก 7 เมตร โดยเชื่อกันว่าปากของสิงโตตัวใหญ่นั้นจะสามารถกลืนกินสิ่งไม่ดีต่างๆ ปัดเป่าความชั่วร้ายให้หายไป และนำพามาโชคลาภเข้ามา ซึ่งกลายเป็นที่นิยมสำหรับนักท่องเที่ยวที่จะมาสักการะขอพระเรื่องการเรียนหรือด้านการงานให้เกิดความสำเร็จตามที่มุ่งหวัง อีกทั้งด้วยงานปั้นสิงโตที่มีเอกลักษณ์โดดเด่นแม้จะมีใบหน้าท่าทางที่จะดูดุไปอยู่บ้างก็กลายเป็นจุดถ่ายรูปยอดนิยมสำหรับผู้คนที่มาเยือนศาลเจ้าแห่งนี้เลยทีเดียว</w:t>
      </w:r>
    </w:p>
    <w:p w14:paraId="65D4A04F" w14:textId="77777777" w:rsidR="00D05A76" w:rsidRDefault="00D05A76" w:rsidP="00D05A7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916F64E" wp14:editId="70F3CE9F">
            <wp:extent cx="6743700" cy="4495800"/>
            <wp:effectExtent l="0" t="0" r="0" b="0"/>
            <wp:docPr id="10" name="Picture 10" descr="A picture containing tree, outdoor, sky, outdoo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ree, outdoor, sky, outdoor obje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6810" cy="449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D875B" w14:textId="0031C3EF" w:rsidR="00D05A76" w:rsidRPr="005B4179" w:rsidRDefault="00D05A76" w:rsidP="00D05A7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A8473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บุฟเฟต์ยา</w:t>
      </w:r>
      <w:proofErr w:type="spellStart"/>
      <w:r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กิ</w:t>
      </w:r>
      <w:proofErr w:type="spellEnd"/>
      <w:r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นิกุ</w:t>
      </w:r>
    </w:p>
    <w:p w14:paraId="0E2C3C13" w14:textId="1B6F4400" w:rsidR="009F628A" w:rsidRDefault="009F628A" w:rsidP="009F628A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ริงกุ 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เอาท์เล็ท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4AA9B83F" w14:textId="594BAF76" w:rsidR="009F628A" w:rsidRDefault="009F628A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drawing>
          <wp:inline distT="0" distB="0" distL="0" distR="0" wp14:anchorId="6C292B8E" wp14:editId="654FDC29">
            <wp:extent cx="3305175" cy="2365375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0517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41594BE" wp14:editId="788A6148">
            <wp:extent cx="3324225" cy="2365375"/>
            <wp:effectExtent l="0" t="0" r="9525" b="0"/>
            <wp:docPr id="14" name="Picture 14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24418" cy="236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706035" w14:textId="4C30EFCB" w:rsidR="00D05A76" w:rsidRDefault="00D05A76" w:rsidP="00D05A7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r w:rsidRPr="00D05A76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ค่ำ </w:t>
      </w:r>
      <w:r w:rsidR="00EE4EBB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D05A76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2D6A2AA7" w14:textId="2B007845" w:rsidR="009F628A" w:rsidRDefault="009F628A" w:rsidP="00F615C2">
      <w:pPr>
        <w:spacing w:after="0" w:line="240" w:lineRule="auto"/>
        <w:ind w:firstLine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tbl>
      <w:tblPr>
        <w:tblStyle w:val="PlainTable1"/>
        <w:tblpPr w:leftFromText="180" w:rightFromText="180" w:vertAnchor="text" w:horzAnchor="margin" w:tblpY="9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EE4EBB" w:rsidRPr="005B4179" w14:paraId="356D12BA" w14:textId="77777777" w:rsidTr="00566E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1D914D6D" w14:textId="71722B1F" w:rsidR="00EE4EBB" w:rsidRPr="005B4179" w:rsidRDefault="00EE4EBB" w:rsidP="00566E14">
            <w:pPr>
              <w:ind w:left="-105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989519768"/>
                <w:placeholder>
                  <w:docPart w:val="AA5A4C77853D4D3AB819167EA918FD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6A540C69" w14:textId="5EF2E48E" w:rsidR="00EE4EBB" w:rsidRPr="005B4179" w:rsidRDefault="00EE4EBB" w:rsidP="00566E1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กรุงเทพ(สุวรรณภูมิ)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(</w:t>
            </w:r>
            <w:r w:rsidR="00B7145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</w:p>
        </w:tc>
      </w:tr>
    </w:tbl>
    <w:p w14:paraId="1ED3F2BE" w14:textId="31BC272A" w:rsidR="00EE4EBB" w:rsidRPr="00D1176D" w:rsidRDefault="00EE4EBB" w:rsidP="00EE4EB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00.55</w:t>
      </w:r>
      <w:r w:rsidR="009F628A"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9F628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="009F628A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F628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9F628A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JL72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7</w:t>
      </w:r>
    </w:p>
    <w:p w14:paraId="766F99C2" w14:textId="7D2155F8" w:rsidR="00C95D76" w:rsidRDefault="00EE4EBB" w:rsidP="00EE4EB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04.40</w:t>
      </w:r>
      <w:r w:rsidR="009F628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</w:t>
      </w:r>
      <w:proofErr w:type="spellStart"/>
      <w:r w:rsidR="009F628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9F628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225A1C59" w14:textId="77777777" w:rsidR="00EE4EBB" w:rsidRPr="00C95D76" w:rsidRDefault="00EE4EBB" w:rsidP="00C95D76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51F8D698" w14:textId="77777777" w:rsidR="00764903" w:rsidRPr="005B4179" w:rsidRDefault="00764903" w:rsidP="0076490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X="-147" w:tblpY="1"/>
        <w:tblOverlap w:val="never"/>
        <w:tblW w:w="10587" w:type="dxa"/>
        <w:tblLook w:val="04A0" w:firstRow="1" w:lastRow="0" w:firstColumn="1" w:lastColumn="0" w:noHBand="0" w:noVBand="1"/>
      </w:tblPr>
      <w:tblGrid>
        <w:gridCol w:w="3899"/>
        <w:gridCol w:w="3378"/>
        <w:gridCol w:w="3310"/>
      </w:tblGrid>
      <w:tr w:rsidR="00764903" w:rsidRPr="005B4179" w14:paraId="26E142DC" w14:textId="77777777" w:rsidTr="00764903">
        <w:trPr>
          <w:trHeight w:val="1043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24D54A4" w14:textId="77777777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BB50618" w14:textId="77777777" w:rsidR="00764903" w:rsidRPr="005B4179" w:rsidRDefault="00764903" w:rsidP="007649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AB7C3D9" w14:textId="77777777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64903" w:rsidRPr="005B4179" w14:paraId="34DD6510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ACEC265" w14:textId="256A95E2" w:rsidR="00764903" w:rsidRPr="005B4179" w:rsidRDefault="00EE4EBB" w:rsidP="0076490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19-24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90479AD" w14:textId="31F55BD2" w:rsidR="00764903" w:rsidRPr="005B4179" w:rsidRDefault="00EE4EBB" w:rsidP="00C95D7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BCCBA6" w14:textId="14973F1B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EE4EBB" w:rsidRPr="005B4179" w14:paraId="23A0A204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C7AF4C6" w14:textId="062D1FF2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24-29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40D213B" w14:textId="3433ECDC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3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4B33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6C08AFC" w14:textId="440959FA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EE4EBB" w:rsidRPr="005B4179" w14:paraId="23279AE1" w14:textId="77777777" w:rsidTr="005A01D2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4743D55" w14:textId="6D3982C9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09-14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A61C377" w14:textId="2EACD9D0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3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4B33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394810C" w14:textId="41F50BFE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EE4EBB" w:rsidRPr="005B4179" w14:paraId="33161924" w14:textId="77777777" w:rsidTr="005A01D2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16D6468" w14:textId="07E68734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23-28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CB1CC3D" w14:textId="2B5ED79E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3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4B33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BF50D8F" w14:textId="71D98F67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EE4EBB" w:rsidRPr="005B4179" w14:paraId="08136448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1CF4D05" w14:textId="572FAF1A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14-19 กรกฎาคม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8CABBF1" w14:textId="5D240083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3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4B33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498E198" w14:textId="63920EFB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5A01D2" w:rsidRPr="005B4179" w14:paraId="5048B700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A0282C4" w14:textId="3275EDE0" w:rsidR="005A01D2" w:rsidRDefault="005A01D2" w:rsidP="005A01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D5F92BD" w14:textId="0B0AE019" w:rsidR="005A01D2" w:rsidRPr="004B3390" w:rsidRDefault="005A01D2" w:rsidP="005A01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4B33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4B33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68D281C" w14:textId="3B43DEFF" w:rsidR="005A01D2" w:rsidRDefault="005A01D2" w:rsidP="005A01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5A01D2" w:rsidRPr="005B4179" w14:paraId="2B5C06E7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2B1035F" w14:textId="3C1EDC26" w:rsidR="005A01D2" w:rsidRDefault="005A01D2" w:rsidP="005A01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12-17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BDB1898" w14:textId="35CEB427" w:rsidR="005A01D2" w:rsidRPr="004B3390" w:rsidRDefault="005A01D2" w:rsidP="005A01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4B33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4B33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F4B6B31" w14:textId="55E21C00" w:rsidR="005A01D2" w:rsidRDefault="005A01D2" w:rsidP="005A01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5A01D2" w:rsidRPr="005B4179" w14:paraId="75B835A0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F2DF4F5" w14:textId="718AB1B6" w:rsidR="005A01D2" w:rsidRDefault="005A01D2" w:rsidP="005A01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23-28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11B4062" w14:textId="5E59120D" w:rsidR="005A01D2" w:rsidRPr="004B3390" w:rsidRDefault="005A01D2" w:rsidP="005A01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4B33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4B33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D81C039" w14:textId="1A1665B3" w:rsidR="005A01D2" w:rsidRDefault="005A01D2" w:rsidP="005A01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34C96BE8" w14:textId="77777777" w:rsidTr="00764903">
        <w:trPr>
          <w:trHeight w:val="517"/>
        </w:trPr>
        <w:tc>
          <w:tcPr>
            <w:tcW w:w="10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34A8ECFF" w14:textId="1DF6C920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44755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C34F3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</w:t>
            </w:r>
            <w:r w:rsidR="002447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2447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4F98D252" w14:textId="04CC07E0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244755"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Pr="00F615C2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244755"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2E3D6E23" w14:textId="77777777" w:rsidR="00764903" w:rsidRPr="005B4179" w:rsidRDefault="00764903" w:rsidP="00764903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A348ECC" w14:textId="7085B3D5" w:rsidR="00F615C2" w:rsidRDefault="00F615C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07517579"/>
    </w:p>
    <w:p w14:paraId="5450E8B1" w14:textId="3EFBA0F2" w:rsidR="005A01D2" w:rsidRDefault="005A01D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65A4B2A" w14:textId="77777777" w:rsidR="005A01D2" w:rsidRDefault="005A01D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</w:p>
    <w:p w14:paraId="02CE65B8" w14:textId="2E1FEF85" w:rsidR="00312662" w:rsidRPr="005B4179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4320EC61" w14:textId="4D2F867A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17905098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615C2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53F93A" w14:textId="2C09A672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SGL </w:t>
      </w:r>
      <w:r w:rsidRPr="005B4179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50741242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5B4179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1CBDD08A" w:rsidR="00312662" w:rsidRPr="005B4179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44755"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349D3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5D256EDA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44755" w:rsidRPr="005B4179">
        <w:rPr>
          <w:rFonts w:ascii="Browallia New" w:hAnsi="Browallia New" w:cs="Browallia New"/>
          <w:sz w:val="32"/>
          <w:szCs w:val="32"/>
        </w:rPr>
        <w:t>ECONOMY CLASS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UPGRADE </w:t>
      </w:r>
      <w:r w:rsidRPr="005B417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44755" w:rsidRPr="005B4179">
        <w:rPr>
          <w:rFonts w:ascii="Browallia New" w:hAnsi="Browallia New" w:cs="Browallia New"/>
          <w:sz w:val="32"/>
          <w:szCs w:val="32"/>
        </w:rPr>
        <w:t>WHEEL CHAIR</w:t>
      </w:r>
      <w:r w:rsidRPr="005B4179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530931B2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EE4EBB">
        <w:rPr>
          <w:rFonts w:ascii="Browallia New" w:hAnsi="Browallia New" w:cs="Browallia New" w:hint="cs"/>
          <w:sz w:val="32"/>
          <w:szCs w:val="32"/>
          <w:highlight w:val="yellow"/>
          <w:cs/>
        </w:rPr>
        <w:t>46 กิโลกรัม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</w:t>
      </w:r>
      <w:r w:rsidR="00EE4EBB">
        <w:rPr>
          <w:rFonts w:ascii="Browallia New" w:hAnsi="Browallia New" w:cs="Browallia New" w:hint="cs"/>
          <w:sz w:val="32"/>
          <w:szCs w:val="32"/>
          <w:highlight w:val="yellow"/>
          <w:cs/>
        </w:rPr>
        <w:t>สูงสุด 2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</w:t>
      </w:r>
      <w:r w:rsidR="00EE4EBB">
        <w:rPr>
          <w:rFonts w:ascii="Browallia New" w:hAnsi="Browallia New" w:cs="Browallia New" w:hint="cs"/>
          <w:sz w:val="32"/>
          <w:szCs w:val="32"/>
          <w:highlight w:val="yellow"/>
          <w:cs/>
        </w:rPr>
        <w:t>ชิ้นละไม่เกิน 23 กิโลกรัม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r w:rsidR="00EE4EBB">
        <w:rPr>
          <w:rFonts w:ascii="Browallia New" w:hAnsi="Browallia New" w:cs="Browallia New" w:hint="cs"/>
          <w:sz w:val="32"/>
          <w:szCs w:val="32"/>
          <w:cs/>
        </w:rPr>
        <w:t>กิโลกรัม</w:t>
      </w:r>
    </w:p>
    <w:p w14:paraId="2F54E677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6635E0E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44755" w:rsidRPr="005B4179">
        <w:rPr>
          <w:rFonts w:ascii="Browallia New" w:hAnsi="Browallia New" w:cs="Browallia New"/>
          <w:sz w:val="32"/>
          <w:szCs w:val="32"/>
        </w:rPr>
        <w:t>,000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,000,000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Pr="005B4179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5B4179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7737330D" w:rsidR="00312662" w:rsidRPr="005B4179" w:rsidRDefault="00244755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</w:rPr>
        <w:t>VAT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</w:rPr>
        <w:t>7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17A445C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Pr="005B4179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139722AE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กรณีที่ไม่มีวัคซีน ไม่รวมการตรวจ 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ขาเข้าและออกจากประเทศไทย</w:t>
      </w:r>
      <w:r w:rsidRPr="005B417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244755" w:rsidRPr="005B417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5" w:history="1">
        <w:r w:rsidR="00244755" w:rsidRPr="005B4179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5B4179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244755" w:rsidRPr="005B4179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2323D629" w14:textId="77777777" w:rsidR="00312662" w:rsidRPr="005B4179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605526AB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34F3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5B4179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246A1214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5B4179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19B2AD00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7AEC5A84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7A4032D4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5B4179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3279836C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44755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44755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58AEE376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 </w:t>
      </w:r>
      <w:r w:rsidRPr="005B417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B4179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จลาจล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5B4179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B417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5B4179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5B4179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19CF4EFF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5B4179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1"/>
    <w:p w14:paraId="5D4654C6" w14:textId="77777777" w:rsidR="00312662" w:rsidRPr="005B4179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5B4179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E4F38" w14:textId="77777777" w:rsidR="00DB40F3" w:rsidRDefault="00DB40F3" w:rsidP="00B150CB">
      <w:pPr>
        <w:spacing w:after="0" w:line="240" w:lineRule="auto"/>
      </w:pPr>
      <w:r>
        <w:separator/>
      </w:r>
    </w:p>
  </w:endnote>
  <w:endnote w:type="continuationSeparator" w:id="0">
    <w:p w14:paraId="45D0C716" w14:textId="77777777" w:rsidR="00DB40F3" w:rsidRDefault="00DB40F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40D03" w14:textId="77777777" w:rsidR="00DB40F3" w:rsidRDefault="00DB40F3" w:rsidP="00B150CB">
      <w:pPr>
        <w:spacing w:after="0" w:line="240" w:lineRule="auto"/>
      </w:pPr>
      <w:r>
        <w:separator/>
      </w:r>
    </w:p>
  </w:footnote>
  <w:footnote w:type="continuationSeparator" w:id="0">
    <w:p w14:paraId="4E5D9F09" w14:textId="77777777" w:rsidR="00DB40F3" w:rsidRDefault="00DB40F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6" type="#_x0000_t75" style="width:3in;height:3in" o:bullet="t"/>
    </w:pict>
  </w:numPicBullet>
  <w:numPicBullet w:numPicBulletId="1">
    <w:pict>
      <v:shape id="_x0000_i1247" type="#_x0000_t75" style="width:11.25pt;height:11.25pt" o:bullet="t">
        <v:imagedata r:id="rId1" o:title="mso236E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96524C"/>
    <w:multiLevelType w:val="hybridMultilevel"/>
    <w:tmpl w:val="995CF962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2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1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2D87"/>
    <w:rsid w:val="000A32C5"/>
    <w:rsid w:val="000A3C28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381"/>
    <w:rsid w:val="000E4E2D"/>
    <w:rsid w:val="000E6C16"/>
    <w:rsid w:val="000F0EFF"/>
    <w:rsid w:val="000F1818"/>
    <w:rsid w:val="000F2630"/>
    <w:rsid w:val="000F3CFB"/>
    <w:rsid w:val="000F6C58"/>
    <w:rsid w:val="00103162"/>
    <w:rsid w:val="00110023"/>
    <w:rsid w:val="00115168"/>
    <w:rsid w:val="001160D6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960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26D01"/>
    <w:rsid w:val="00234A18"/>
    <w:rsid w:val="00235231"/>
    <w:rsid w:val="00235680"/>
    <w:rsid w:val="00235E38"/>
    <w:rsid w:val="00242AF8"/>
    <w:rsid w:val="00242D3E"/>
    <w:rsid w:val="00243B10"/>
    <w:rsid w:val="00244755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65F0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4365"/>
    <w:rsid w:val="002D7DDF"/>
    <w:rsid w:val="002E1266"/>
    <w:rsid w:val="002E70AE"/>
    <w:rsid w:val="002E7354"/>
    <w:rsid w:val="003036EC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4FF3"/>
    <w:rsid w:val="00347BC7"/>
    <w:rsid w:val="00350051"/>
    <w:rsid w:val="003511BC"/>
    <w:rsid w:val="003522E1"/>
    <w:rsid w:val="00357D05"/>
    <w:rsid w:val="00360E3B"/>
    <w:rsid w:val="0036314A"/>
    <w:rsid w:val="00364EB7"/>
    <w:rsid w:val="003665AC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1642"/>
    <w:rsid w:val="003E28F1"/>
    <w:rsid w:val="003E2AFD"/>
    <w:rsid w:val="003E7314"/>
    <w:rsid w:val="003F0711"/>
    <w:rsid w:val="003F0CC1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5CF5"/>
    <w:rsid w:val="005961FF"/>
    <w:rsid w:val="0059729E"/>
    <w:rsid w:val="0059768F"/>
    <w:rsid w:val="00597CB9"/>
    <w:rsid w:val="00597F4F"/>
    <w:rsid w:val="005A01D2"/>
    <w:rsid w:val="005A6E45"/>
    <w:rsid w:val="005B3148"/>
    <w:rsid w:val="005B4179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0738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55B0"/>
    <w:rsid w:val="007867B6"/>
    <w:rsid w:val="007868B3"/>
    <w:rsid w:val="007926CD"/>
    <w:rsid w:val="00794264"/>
    <w:rsid w:val="00795503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2545F"/>
    <w:rsid w:val="008350F1"/>
    <w:rsid w:val="0083580D"/>
    <w:rsid w:val="0083737A"/>
    <w:rsid w:val="008402F4"/>
    <w:rsid w:val="00851901"/>
    <w:rsid w:val="00860747"/>
    <w:rsid w:val="00861AED"/>
    <w:rsid w:val="00862829"/>
    <w:rsid w:val="00865D7B"/>
    <w:rsid w:val="008859A5"/>
    <w:rsid w:val="00895D69"/>
    <w:rsid w:val="008A217A"/>
    <w:rsid w:val="008A2EF6"/>
    <w:rsid w:val="008B390D"/>
    <w:rsid w:val="008B39EF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9F628A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73AD"/>
    <w:rsid w:val="00B008D4"/>
    <w:rsid w:val="00B03AA6"/>
    <w:rsid w:val="00B06CCF"/>
    <w:rsid w:val="00B13D26"/>
    <w:rsid w:val="00B150CB"/>
    <w:rsid w:val="00B21B4F"/>
    <w:rsid w:val="00B22A0C"/>
    <w:rsid w:val="00B2387B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1459"/>
    <w:rsid w:val="00B74019"/>
    <w:rsid w:val="00B76552"/>
    <w:rsid w:val="00B816E1"/>
    <w:rsid w:val="00B82D45"/>
    <w:rsid w:val="00B82DE5"/>
    <w:rsid w:val="00B91DFA"/>
    <w:rsid w:val="00B92A4C"/>
    <w:rsid w:val="00B930DC"/>
    <w:rsid w:val="00B9414D"/>
    <w:rsid w:val="00B96DBD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1274E"/>
    <w:rsid w:val="00C21AF0"/>
    <w:rsid w:val="00C2683A"/>
    <w:rsid w:val="00C3035E"/>
    <w:rsid w:val="00C34F32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5D76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381C"/>
    <w:rsid w:val="00CE4C50"/>
    <w:rsid w:val="00CE78CC"/>
    <w:rsid w:val="00CF0EBF"/>
    <w:rsid w:val="00CF5A78"/>
    <w:rsid w:val="00D016EF"/>
    <w:rsid w:val="00D02401"/>
    <w:rsid w:val="00D05A76"/>
    <w:rsid w:val="00D1176D"/>
    <w:rsid w:val="00D14888"/>
    <w:rsid w:val="00D15BAA"/>
    <w:rsid w:val="00D15F3D"/>
    <w:rsid w:val="00D25320"/>
    <w:rsid w:val="00D26510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1B6"/>
    <w:rsid w:val="00D77BEF"/>
    <w:rsid w:val="00D80D25"/>
    <w:rsid w:val="00D83B2F"/>
    <w:rsid w:val="00D94BDB"/>
    <w:rsid w:val="00DA6034"/>
    <w:rsid w:val="00DB0453"/>
    <w:rsid w:val="00DB2350"/>
    <w:rsid w:val="00DB40F3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73F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3924"/>
    <w:rsid w:val="00EE463C"/>
    <w:rsid w:val="00EE4EBB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15C2"/>
    <w:rsid w:val="00F61D23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5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4DD9745F8D94392BDF7EDE3B7E42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663B6-702E-4A08-B132-789F790EDDC2}"/>
      </w:docPartPr>
      <w:docPartBody>
        <w:p w:rsidR="005965F2" w:rsidRDefault="0046538B" w:rsidP="0046538B">
          <w:pPr>
            <w:pStyle w:val="74DD9745F8D94392BDF7EDE3B7E428A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9E8D4727E42417C8A4AED38ECD07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D48C4-0C8A-4B65-BFD9-7ADE16AED193}"/>
      </w:docPartPr>
      <w:docPartBody>
        <w:p w:rsidR="005965F2" w:rsidRDefault="0046538B" w:rsidP="0046538B">
          <w:pPr>
            <w:pStyle w:val="79E8D4727E42417C8A4AED38ECD077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E70E6F442D4C50BF7DF57646D9D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2EAE7F-3CC4-44F2-AE07-589F534038FC}"/>
      </w:docPartPr>
      <w:docPartBody>
        <w:p w:rsidR="006C2BA8" w:rsidRDefault="005965F2" w:rsidP="005965F2">
          <w:pPr>
            <w:pStyle w:val="C4E70E6F442D4C50BF7DF57646D9DDE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A5A4C77853D4D3AB819167EA918F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30FB2-76FC-4B66-A2E7-4EA836FCF95B}"/>
      </w:docPartPr>
      <w:docPartBody>
        <w:p w:rsidR="00A32627" w:rsidRDefault="00B0599A" w:rsidP="00B0599A">
          <w:pPr>
            <w:pStyle w:val="AA5A4C77853D4D3AB819167EA918FD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0BC8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952D9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5762D"/>
    <w:rsid w:val="0046538B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965F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C2BA8"/>
    <w:rsid w:val="006C6B09"/>
    <w:rsid w:val="00706FFD"/>
    <w:rsid w:val="00714389"/>
    <w:rsid w:val="00716985"/>
    <w:rsid w:val="007640B6"/>
    <w:rsid w:val="00770184"/>
    <w:rsid w:val="007A02AE"/>
    <w:rsid w:val="007B7323"/>
    <w:rsid w:val="007E0EFE"/>
    <w:rsid w:val="007E2A6C"/>
    <w:rsid w:val="007F5D04"/>
    <w:rsid w:val="00801260"/>
    <w:rsid w:val="00805A37"/>
    <w:rsid w:val="00807A36"/>
    <w:rsid w:val="008128E0"/>
    <w:rsid w:val="0085293E"/>
    <w:rsid w:val="00885CD2"/>
    <w:rsid w:val="008E0E9B"/>
    <w:rsid w:val="008E1FE4"/>
    <w:rsid w:val="00910C7A"/>
    <w:rsid w:val="00920BD6"/>
    <w:rsid w:val="009503B3"/>
    <w:rsid w:val="00996603"/>
    <w:rsid w:val="009B7AD4"/>
    <w:rsid w:val="00A00277"/>
    <w:rsid w:val="00A12678"/>
    <w:rsid w:val="00A133F2"/>
    <w:rsid w:val="00A26AF8"/>
    <w:rsid w:val="00A27A4D"/>
    <w:rsid w:val="00A32627"/>
    <w:rsid w:val="00A364BA"/>
    <w:rsid w:val="00A508BC"/>
    <w:rsid w:val="00A51782"/>
    <w:rsid w:val="00A532FA"/>
    <w:rsid w:val="00A639E8"/>
    <w:rsid w:val="00A6676C"/>
    <w:rsid w:val="00A85B57"/>
    <w:rsid w:val="00A91770"/>
    <w:rsid w:val="00AC6EDB"/>
    <w:rsid w:val="00AD48CE"/>
    <w:rsid w:val="00AF1DA6"/>
    <w:rsid w:val="00B0599A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2E8E"/>
    <w:rsid w:val="00D1444E"/>
    <w:rsid w:val="00D26266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1180"/>
    <w:rsid w:val="00DD4C3D"/>
    <w:rsid w:val="00E31E95"/>
    <w:rsid w:val="00E45AFE"/>
    <w:rsid w:val="00E51FEF"/>
    <w:rsid w:val="00E6126B"/>
    <w:rsid w:val="00E83467"/>
    <w:rsid w:val="00EA731D"/>
    <w:rsid w:val="00EB0DE2"/>
    <w:rsid w:val="00EB7D58"/>
    <w:rsid w:val="00EC411E"/>
    <w:rsid w:val="00ED72BF"/>
    <w:rsid w:val="00EF4CAE"/>
    <w:rsid w:val="00F16F00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599A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4E70E6F442D4C50BF7DF57646D9DDE7">
    <w:name w:val="C4E70E6F442D4C50BF7DF57646D9DDE7"/>
    <w:rsid w:val="005965F2"/>
  </w:style>
  <w:style w:type="paragraph" w:customStyle="1" w:styleId="74DD9745F8D94392BDF7EDE3B7E428AA">
    <w:name w:val="74DD9745F8D94392BDF7EDE3B7E428AA"/>
    <w:rsid w:val="0046538B"/>
  </w:style>
  <w:style w:type="paragraph" w:customStyle="1" w:styleId="79E8D4727E42417C8A4AED38ECD077DC">
    <w:name w:val="79E8D4727E42417C8A4AED38ECD077DC"/>
    <w:rsid w:val="0046538B"/>
  </w:style>
  <w:style w:type="paragraph" w:customStyle="1" w:styleId="AA5A4C77853D4D3AB819167EA918FD0E">
    <w:name w:val="AA5A4C77853D4D3AB819167EA918FD0E"/>
    <w:rsid w:val="00B059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3398</Words>
  <Characters>19375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8</cp:revision>
  <cp:lastPrinted>2023-06-15T08:50:00Z</cp:lastPrinted>
  <dcterms:created xsi:type="dcterms:W3CDTF">2023-02-16T12:33:00Z</dcterms:created>
  <dcterms:modified xsi:type="dcterms:W3CDTF">2023-06-15T08:50:00Z</dcterms:modified>
</cp:coreProperties>
</file>