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133C7D1F" w:rsidR="00070B7B" w:rsidRDefault="00AB0F9A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3C6F326" wp14:editId="523741F0">
            <wp:extent cx="6543675" cy="6543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73586" w14:textId="77777777" w:rsidR="006C036B" w:rsidRPr="00D1176D" w:rsidRDefault="006C036B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18A90DE6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4"/>
        <w:gridCol w:w="4998"/>
        <w:gridCol w:w="3169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396CC737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sz w:val="32"/>
                <w:szCs w:val="32"/>
              </w:rPr>
              <w:t>610</w:t>
            </w:r>
          </w:p>
        </w:tc>
        <w:tc>
          <w:tcPr>
            <w:tcW w:w="5130" w:type="dxa"/>
            <w:shd w:val="clear" w:color="auto" w:fill="FFCCFF"/>
          </w:tcPr>
          <w:p w14:paraId="65EA2A68" w14:textId="0B37CE0A" w:rsidR="00F17A5A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35A4EE1C" w:rsidR="00F17A5A" w:rsidRPr="00D1176D" w:rsidRDefault="00AB0F9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14.00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21.55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428A60ED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sz w:val="32"/>
                <w:szCs w:val="32"/>
              </w:rPr>
              <w:t>611</w:t>
            </w:r>
          </w:p>
        </w:tc>
        <w:tc>
          <w:tcPr>
            <w:tcW w:w="5130" w:type="dxa"/>
            <w:shd w:val="clear" w:color="auto" w:fill="6ED7F8"/>
          </w:tcPr>
          <w:p w14:paraId="33437B23" w14:textId="77922B9B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(โอซาก้า)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0CBBB91B" w:rsidR="0073544D" w:rsidRPr="00D1176D" w:rsidRDefault="00AB0F9A" w:rsidP="00F77B9A">
            <w:pPr>
              <w:jc w:val="center"/>
              <w:rPr>
                <w:rFonts w:ascii="Browallia New" w:hAnsi="Browallia New" w:cs="Browallia New" w:hint="cs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23.55-03.05+1</w:t>
            </w:r>
          </w:p>
        </w:tc>
      </w:tr>
    </w:tbl>
    <w:p w14:paraId="42A1E8B7" w14:textId="1C7AD224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E13CC46" w14:textId="56719D00" w:rsidR="00D1176D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0EE3A" w14:textId="77777777" w:rsidR="00427C4D" w:rsidRPr="00D1176D" w:rsidRDefault="00427C4D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721F724E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07B9D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02A66716" w:rsidR="002E7354" w:rsidRDefault="00AB0F9A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DBFF950" w14:textId="1D0BC3BF" w:rsidR="00F77B9A" w:rsidRPr="00D1176D" w:rsidRDefault="00DD5624" w:rsidP="009E757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78C7E41" w14:textId="58AD2631" w:rsidR="00A610CF" w:rsidRPr="00D1176D" w:rsidRDefault="00AB0F9A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14.00</w:t>
      </w:r>
      <w:r w:rsidR="00A07B9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="00A610CF"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07B9D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</w:t>
      </w:r>
      <w:r w:rsidR="00A07B9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610</w:t>
      </w:r>
    </w:p>
    <w:p w14:paraId="67C99D97" w14:textId="0158D1B2" w:rsidR="00616030" w:rsidRDefault="00AB0F9A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21.55</w:t>
      </w:r>
      <w:r w:rsidR="00A07B9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530EEF" w14:textId="2CB7FD78" w:rsidR="00370872" w:rsidRPr="00572948" w:rsidRDefault="00370872" w:rsidP="003708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         </w:t>
      </w: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บริการอาหาร เซตเบนโตะ</w:t>
      </w:r>
    </w:p>
    <w:p w14:paraId="5C7A12EC" w14:textId="4C74050C" w:rsidR="009E7576" w:rsidRDefault="009E7576" w:rsidP="0037087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EA533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370872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IZUMIOTSU KANKU WASHINTON</w:t>
      </w:r>
      <w:r w:rsidR="00370872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หรือเทียบเท่า</w:t>
      </w:r>
    </w:p>
    <w:p w14:paraId="19DEDF53" w14:textId="77777777" w:rsidR="00370872" w:rsidRPr="00EA533A" w:rsidRDefault="00370872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E7576" w:rsidRPr="00D1176D" w14:paraId="17E8E232" w14:textId="77777777" w:rsidTr="009E75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699C826" w14:textId="08887209" w:rsidR="009E7576" w:rsidRPr="00D1176D" w:rsidRDefault="009E7576" w:rsidP="009E757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6B185A6A902E4209834EE8967C76FC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07B9D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4A06254" w14:textId="4E22C7B5" w:rsidR="009E7576" w:rsidRPr="00CA13D4" w:rsidRDefault="007806B3" w:rsidP="009E757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หมู่บ้านมิยามะ - ศาลเจ้าฟูชิมิ อินาริ </w:t>
            </w:r>
            <w:r w:rsidR="009E75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9E7576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วัด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คิโยมิสึ </w:t>
            </w:r>
            <w:r w:rsidR="009E7576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อิออน มอลล์  </w:t>
            </w:r>
            <w:r w:rsidR="00A07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3708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="00D85D2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B9D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13913C7" w14:textId="092D0045" w:rsidR="00D85D2B" w:rsidRPr="00D85D2B" w:rsidRDefault="00D85D2B" w:rsidP="00D85D2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49874BC" w14:textId="23E70860" w:rsidR="009E7576" w:rsidRPr="00EA533A" w:rsidRDefault="00EF5CD7" w:rsidP="00AB0F9A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</w:t>
      </w:r>
      <w:r w:rsidR="009E75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่ </w:t>
      </w:r>
      <w:r w:rsidR="009E7576" w:rsidRPr="00EA533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หมู่บ้านมิยามะ</w:t>
      </w:r>
      <w:r w:rsidR="009E75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เป็นชุมชนที่เต็มไปด้วยกลิ่นอายของยุคสมัยก่อน มีบ้านโบราณกระจายอยู่ทั่วพื้นที่กว่า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หลังคาเรือน มีลักษณะคล้ายๆหมู่บ้านเล็กๆ และชุมชนหลายๆชุมชนกระจัดกระจายไปตามทางแคบหุบเขาที่คดเคี้ยว แหล่งท่องเที่ยวหลักของที่นี่คือหมูบ้านทางทิศเหนือ เรียกว่า คายาบูกิ โน ซาโตะ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 NO SATO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ซึ่งมีกระท่อมหลังคาสูงอยู่ในพื้นที่เกือบ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 แต่ละบ้านมีการอนุรักษ์รูปแบบตัวอาคารด้านนอกด้วยวัฒนธรรมแบบดั้งเดิมที่มีชื่อเสียงเกี่ยวกับการมุงหลังคาแบบ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เป็นบ้านจริงๆที่มีคนอยู่อาศัยจริงๆ จึงทำให้อาจไม่สะดวกให้คนเข้าไปดูภายในตัวบ้าน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ยังจะมีพิพิธภัณฑ์คายาบูกิ โน ซาโตะ(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KAYABUKI NO SATO FOLK MUSEUM)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ที่เปิดให้นักท่องเที่ยวทั่วไปได้เข้ามาชมกัน ภายในนั้นมีการจัดแสดงเครื่องมือแบบดั้งเดิม และอุปกรณ์เครื่องใช้ในบ้านโบราณเมื่อสมัยสิบปีก่อน ถัดจากพิพิธภัณฑ์คายาบูกิ โน ซาโตะไม่ไกลนัก เป็นที่ตั้งของพิพิธภัณฑ์อินดิโงะ(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LITTLE INDIGO MUSEUM)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เป็นที่จัดแสดงศิลปะและสตูดิโอการย้อมสีผ้าอินดิโงะ นอกจากนั้นยังมีคาเฟ่ และร้านขายของที่ระลึกตั้งอยู่ใกล้ๆที่จอดรถนักท่องเที่ยวอีกด้วย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ที่นี่ยังจะมีกิจกรรมให้นักท่องเที่ยวได้ลองทำกันอีกด้วย </w:t>
      </w:r>
      <w:r w:rsidR="00EA533A" w:rsidRPr="00EA533A"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(ไม่รวมค่าเข้าชมพิพิธภัณฑ์)</w:t>
      </w:r>
    </w:p>
    <w:p w14:paraId="062B0F47" w14:textId="74CB55F1" w:rsidR="009E7576" w:rsidRDefault="00EA39D9" w:rsidP="006C036B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46B88" wp14:editId="67497272">
            <wp:extent cx="3343275" cy="22288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533A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6DCE1AC" wp14:editId="09046197">
            <wp:extent cx="3305175" cy="2239645"/>
            <wp:effectExtent l="0" t="0" r="952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796" cy="225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08D73" w14:textId="13B51204" w:rsidR="00EA533A" w:rsidRDefault="00EA39D9" w:rsidP="0037087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EA533A"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E874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A533A"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5269C98B" w14:textId="40323B64" w:rsidR="00EA533A" w:rsidRDefault="00EA533A" w:rsidP="00EA53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A07B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3F65AD57" w14:textId="64BA72FE" w:rsidR="00EA533A" w:rsidRPr="005B4179" w:rsidRDefault="00EA533A" w:rsidP="00EA53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58B53B1B" wp14:editId="5AB5F42D">
            <wp:simplePos x="0" y="0"/>
            <wp:positionH relativeFrom="margin">
              <wp:posOffset>3771900</wp:posOffset>
            </wp:positionH>
            <wp:positionV relativeFrom="paragraph">
              <wp:posOffset>92710</wp:posOffset>
            </wp:positionV>
            <wp:extent cx="3048000" cy="210439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574DDC0F" wp14:editId="62117D61">
            <wp:simplePos x="0" y="0"/>
            <wp:positionH relativeFrom="column">
              <wp:posOffset>-123825</wp:posOffset>
            </wp:positionH>
            <wp:positionV relativeFrom="paragraph">
              <wp:posOffset>83820</wp:posOffset>
            </wp:positionV>
            <wp:extent cx="3895725" cy="2114550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7C643" w14:textId="77777777" w:rsidR="00EA533A" w:rsidRDefault="00EA533A" w:rsidP="00EA533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</w:p>
    <w:p w14:paraId="373DC225" w14:textId="77777777" w:rsidR="00EA533A" w:rsidRDefault="00EA533A" w:rsidP="00EA533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</w:p>
    <w:p w14:paraId="7B5959E5" w14:textId="77777777" w:rsidR="00EA533A" w:rsidRPr="00EA533A" w:rsidRDefault="00EA533A" w:rsidP="00EA533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593E39" w14:textId="18B4EDEC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1828B5" w14:textId="69DEADE0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C1499C" w14:textId="7831BA56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C67F30" w14:textId="280A175A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461B7A" w14:textId="77777777" w:rsidR="00EA533A" w:rsidRDefault="00EA533A" w:rsidP="00EA53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91CC14A" w14:textId="590E95C0" w:rsidR="00EA533A" w:rsidRDefault="00EA533A" w:rsidP="00EA53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A07B9D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A07B9D">
        <w:rPr>
          <w:rFonts w:ascii="Browallia New" w:hAnsi="Browallia New" w:cs="Browallia New"/>
          <w:sz w:val="32"/>
          <w:szCs w:val="32"/>
        </w:rPr>
        <w:t xml:space="preserve"> </w:t>
      </w:r>
    </w:p>
    <w:p w14:paraId="262E930A" w14:textId="6D985454" w:rsidR="00EA533A" w:rsidRDefault="00370872" w:rsidP="00370872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7E816E6" wp14:editId="2C9E00CC">
            <wp:extent cx="6702851" cy="3493770"/>
            <wp:effectExtent l="0" t="0" r="3175" b="0"/>
            <wp:docPr id="3" name="Picture 3" descr="A picture containing outdoor, nature, mountain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nature, mountain, surround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0"/>
                    <a:stretch/>
                  </pic:blipFill>
                  <pic:spPr bwMode="auto">
                    <a:xfrm>
                      <a:off x="0" y="0"/>
                      <a:ext cx="6703060" cy="349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10EBB" w14:textId="67BFF9CB" w:rsidR="00EA533A" w:rsidRDefault="00EA533A" w:rsidP="0037087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อิออน มอลล์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14:paraId="73FEDB8B" w14:textId="70979A43" w:rsidR="00EA533A" w:rsidRPr="00572948" w:rsidRDefault="00EA533A" w:rsidP="00EA53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7CD10B3F" w14:textId="3F9160CE" w:rsidR="00EA39D9" w:rsidRPr="00EA533A" w:rsidRDefault="00EA533A" w:rsidP="00DE270A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53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6C036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 w:rsidR="006C036B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04E7E" w:rsidRPr="00D1176D" w14:paraId="70ACEA84" w14:textId="77777777" w:rsidTr="00E619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47D8559E" w14:textId="0E18BA01" w:rsidR="00404E7E" w:rsidRPr="00D1176D" w:rsidRDefault="00404E7E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839843151"/>
                <w:placeholder>
                  <w:docPart w:val="B33AD9041F7F4F27AE882F1A825E0E8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E270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6ED7F8"/>
            <w:vAlign w:val="center"/>
          </w:tcPr>
          <w:p w14:paraId="51597A12" w14:textId="27B336B9" w:rsidR="00404E7E" w:rsidRPr="00D1176D" w:rsidRDefault="00404E7E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</w:t>
            </w:r>
            <w:r w:rsidR="00D85D2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</w:p>
        </w:tc>
      </w:tr>
    </w:tbl>
    <w:p w14:paraId="4D2D6E5E" w14:textId="214726C8" w:rsidR="00EA533A" w:rsidRDefault="00404E7E" w:rsidP="00404E7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41A79CC0" w14:textId="25DAA075" w:rsidR="00D85D2B" w:rsidRPr="00D85D2B" w:rsidRDefault="00D85D2B" w:rsidP="00D85D2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D85D2B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ให้ท่านอิสระท่องเที่ยวตามอัธยาศัย โดยมีไกด์ให้คำแนะนำ ไม่มีรถให้บริการ</w:t>
      </w:r>
    </w:p>
    <w:p w14:paraId="0FCD04E2" w14:textId="21BFC04C" w:rsidR="00EA39D9" w:rsidRPr="005613EA" w:rsidRDefault="00EA39D9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ยูนิเวอร์แซล สตูดิโอ</w:t>
      </w:r>
      <w:r w:rsidRPr="00EB7F3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22EEEE2B" w14:textId="5A2A7A88" w:rsidR="00EA39D9" w:rsidRPr="00EB7F38" w:rsidRDefault="00EA39D9" w:rsidP="00EA39D9">
      <w:pPr>
        <w:pStyle w:val="ListParagraph"/>
        <w:numPr>
          <w:ilvl w:val="0"/>
          <w:numId w:val="42"/>
        </w:num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แม่น้ำโอคาว่า(</w:t>
      </w:r>
      <w:r w:rsidR="00A07B9D" w:rsidRPr="00D25D2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OKAWA RIVER)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ที่ไหลผ่านด้านหน้าของปราสาทโอซาก้าและยังเป็นที่ตั้งของจุดชมซากุระริมแม่น้ำที่ขึ้นชื่อ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800 ต้น ทำให้มีผู้มาชมความงามของดอกซากุระอย่างเนืองแน่นทั้งวันและกลางคืน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สวนเคมะซากุระโนะมิยะ</w:t>
      </w:r>
      <w:r w:rsidRPr="00D25D2E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เป็นสวนสาธารณะกว้างขวางยาวถึง 4.2 กิโลเมตรที่ครอบคลุมทั้ง 2 ฝั่งแม่น้ำโอกาวะ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ริมแม่น้ำทางฝั่งขวานั้นเรียงรายไปด้วยสถาปัตยกรรมต้นยุคเมจิ เช่น โรงกษาปณ์ และ เซ็มปุคุง(</w:t>
      </w:r>
      <w:r w:rsidR="00A07B9D" w:rsidRPr="00D25D2E">
        <w:rPr>
          <w:rFonts w:ascii="Browallia New" w:hAnsi="Browallia New" w:cs="Browallia New"/>
          <w:sz w:val="32"/>
          <w:szCs w:val="32"/>
        </w:rPr>
        <w:t>SENPUKAN</w:t>
      </w:r>
      <w:r w:rsidRPr="00D25D2E">
        <w:rPr>
          <w:rFonts w:ascii="Browallia New" w:hAnsi="Browallia New" w:cs="Browallia New" w:hint="cs"/>
          <w:sz w:val="32"/>
          <w:szCs w:val="32"/>
          <w:cs/>
        </w:rPr>
        <w:t xml:space="preserve">) อาคารแบบตะวันตกที่เก่าแก่ที่สุดในโอซาก้า เสน่ห์ของที่นี่อยู่ที่เมื่อย่างเข้าสู่ฤดูดอกซากุระบาน ถนนที่ขนาบไปด้วยต้นซากุระจะถูกย้อมไปด้วยสีชมพูสดใส ทำให้เราสามารถชมทัศนียภาพของแม่น้ำอันสวยงามได้ และสามารถเพลิดเพลินกับเรือสำราญชมดอกไม้ริมแม่น้ำโอกาวะได้ด้วย </w:t>
      </w:r>
    </w:p>
    <w:p w14:paraId="69BB0DF9" w14:textId="204FBE30" w:rsidR="00EA39D9" w:rsidRDefault="00A07B9D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lastRenderedPageBreak/>
        <w:t>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4813EE3C" w14:textId="48BC9851" w:rsidR="00EA39D9" w:rsidRPr="005613EA" w:rsidRDefault="00EA39D9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 w:rsidR="00A07B9D"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A07B9D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A07B9D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4B680E32" w14:textId="6A39866A" w:rsidR="00EA39D9" w:rsidRPr="00EA39D9" w:rsidRDefault="00A07B9D" w:rsidP="00EA39D9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="00EA39D9" w:rsidRPr="00EA39D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อิสระอาหารตามอัธยาศัยเพื่อสะดวกแก่การท่องเที่ยว</w:t>
      </w:r>
    </w:p>
    <w:p w14:paraId="71F56BE7" w14:textId="6B93A5E3" w:rsidR="00EA39D9" w:rsidRPr="00EA39D9" w:rsidRDefault="00EA39D9" w:rsidP="00EA39D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 w:rsidRPr="00EA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13E2EC8F" w14:textId="77777777" w:rsidR="006C036B" w:rsidRPr="007652E3" w:rsidRDefault="006C036B" w:rsidP="006C036B">
      <w:pPr>
        <w:spacing w:after="0" w:line="276" w:lineRule="auto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C0141C" w:rsidRPr="00D1176D" w14:paraId="3620B692" w14:textId="77777777" w:rsidTr="00A07B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3A7634AE" w14:textId="5D4AD087" w:rsidR="00C0141C" w:rsidRPr="00D1176D" w:rsidRDefault="00C0141C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04022280"/>
                <w:placeholder>
                  <w:docPart w:val="9A9735963831405E923BD8C6E0EF9BC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E270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410" w:type="dxa"/>
            <w:shd w:val="clear" w:color="auto" w:fill="6ED7F8"/>
            <w:vAlign w:val="center"/>
          </w:tcPr>
          <w:p w14:paraId="63CFCE0D" w14:textId="471C10B4" w:rsidR="00C0141C" w:rsidRPr="00A07B9D" w:rsidRDefault="00DE270A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E270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THE EXPO’</w:t>
            </w:r>
            <w:r w:rsidRPr="00DE270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70 </w:t>
            </w:r>
            <w:r w:rsidRPr="00DE270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COMMEMORATIVE PARK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- </w:t>
            </w:r>
            <w:r w:rsidR="00C0141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ปราสาทโอซาก้า  – 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 w:rsidR="00C0141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ช้อปปิ้งชินไซบาชิ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สนามบินคันไซ</w:t>
            </w:r>
            <w:r w:rsidR="00C0141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 w:rsidR="00C0141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008BD75" w14:textId="77777777" w:rsidR="00C0141C" w:rsidRPr="00D94BDB" w:rsidRDefault="00C0141C" w:rsidP="00C014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3F1AC2C8" w14:textId="1FA1A361" w:rsidR="00DE270A" w:rsidRPr="007806B3" w:rsidRDefault="00DE270A" w:rsidP="00DE270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สวนลำรึกงานเอ๊กซ์โป </w:t>
      </w:r>
      <w:r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สวนลำรึกงานเอ๊กซ์โป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พิพิธภัณท์ของพื้นเมือง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ทิวลิป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ที่สวยงามมากของเมืองโอซาก้าด้วย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(การบานของดอกทิวลิปปกติจะอยู่ในช่วงปลายมีนาคม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กลางเมษายน 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ในการณีที่ดอกทิวลิปไม่บาน)</w:t>
      </w:r>
    </w:p>
    <w:p w14:paraId="00AF4E4C" w14:textId="77777777" w:rsidR="00DE270A" w:rsidRDefault="00DE270A" w:rsidP="00DE270A">
      <w:pPr>
        <w:tabs>
          <w:tab w:val="left" w:pos="153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F4C4CF8" wp14:editId="1D31826A">
            <wp:extent cx="3057525" cy="2028825"/>
            <wp:effectExtent l="0" t="0" r="9525" b="9525"/>
            <wp:docPr id="11" name="Picture 11" descr="A picture containing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F64D874" wp14:editId="2AD0999B">
            <wp:extent cx="3598082" cy="2028825"/>
            <wp:effectExtent l="0" t="0" r="2540" b="0"/>
            <wp:docPr id="14" name="Picture 14" descr="A picture containing grass, tree, outdoor,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grass, tree, outdoor, fl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8F0BF" w14:textId="270327CE" w:rsidR="00C0141C" w:rsidRPr="00F24331" w:rsidRDefault="00DE270A" w:rsidP="00C0141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C0141C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0141C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="00C0141C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C0141C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0141C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0141C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C0141C" w:rsidRPr="001136FA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="00C0141C" w:rsidRPr="001136FA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="00C0141C" w:rsidRPr="001136F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2A415293" w14:textId="63755779" w:rsidR="009E7576" w:rsidRDefault="00C0141C" w:rsidP="00EA39D9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ACC9973" wp14:editId="49E7E2F6">
            <wp:extent cx="6686550" cy="44672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6173C" w14:textId="521B9651" w:rsidR="000225F0" w:rsidRDefault="000225F0" w:rsidP="00A07B9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A07B9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07B9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</w:t>
      </w:r>
      <w:r w:rsidR="00A07B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ยากินิกุ</w:t>
      </w:r>
    </w:p>
    <w:p w14:paraId="244463D1" w14:textId="56A64F69" w:rsidR="00404E7E" w:rsidRDefault="000225F0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37B5F7D6" w14:textId="5D1BBD96" w:rsidR="000225F0" w:rsidRDefault="000225F0" w:rsidP="000225F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A07B9D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E23F849" w14:textId="4DF51264" w:rsidR="000225F0" w:rsidRDefault="00DE270A" w:rsidP="00A07B9D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DCF5B12" wp14:editId="26E5AC17">
            <wp:extent cx="6692989" cy="2565400"/>
            <wp:effectExtent l="0" t="0" r="0" b="6350"/>
            <wp:docPr id="19" name="Picture 19" descr="A picture containing tex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severa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C5951A" w14:textId="0DAFE317" w:rsidR="001136FA" w:rsidRPr="007C2F06" w:rsidRDefault="001136FA" w:rsidP="00A07B9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A07B9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A07B9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422FB5EA" w14:textId="1CF9B1EC" w:rsidR="001136FA" w:rsidRPr="00D1176D" w:rsidRDefault="001136FA" w:rsidP="00A07B9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136FA">
        <w:rPr>
          <w:rFonts w:ascii="Browallia New" w:eastAsia="Cordia New" w:hAnsi="Browallia New" w:cs="Browallia New" w:hint="cs"/>
          <w:sz w:val="32"/>
          <w:szCs w:val="32"/>
          <w:cs/>
        </w:rPr>
        <w:t>19.00</w:t>
      </w:r>
      <w:r w:rsidRPr="001136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3B62B5D0" w14:textId="67153DA7" w:rsidR="001136FA" w:rsidRDefault="00AB0F9A" w:rsidP="001136F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23.55</w:t>
      </w:r>
      <w:r w:rsidR="00A07B9D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136FA" w:rsidRPr="001136FA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 ท่าอากาศยานนานาชาติ สุว</w:t>
      </w:r>
      <w:r w:rsidR="001136FA" w:rsidRPr="001136FA">
        <w:rPr>
          <w:rFonts w:ascii="Browallia New" w:eastAsia="Cordia New" w:hAnsi="Browallia New" w:cs="Browallia New" w:hint="cs"/>
          <w:sz w:val="32"/>
          <w:szCs w:val="32"/>
          <w:cs/>
        </w:rPr>
        <w:t>ร</w:t>
      </w:r>
      <w:r w:rsidR="001136FA" w:rsidRPr="001136FA">
        <w:rPr>
          <w:rFonts w:ascii="Browallia New" w:eastAsia="Cordia New" w:hAnsi="Browallia New" w:cs="Browallia New"/>
          <w:sz w:val="32"/>
          <w:szCs w:val="32"/>
          <w:cs/>
        </w:rPr>
        <w:t>รณภูมิ กรุงเทพฯ โดยสายการบิน</w:t>
      </w:r>
      <w:r w:rsidR="001136FA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="001136FA"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1136FA"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="001136FA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07B9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A07B9D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</w:t>
      </w:r>
      <w:r w:rsidR="00A07B9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611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1136FA" w:rsidRPr="00D1176D" w14:paraId="4B117A83" w14:textId="77777777" w:rsidTr="00E619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269603A4" w14:textId="77C3AA5C" w:rsidR="001136FA" w:rsidRPr="00D1176D" w:rsidRDefault="001136FA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580672674"/>
                <w:placeholder>
                  <w:docPart w:val="A20CFE5129134F5D9D371A8F7159CD9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E270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64166AF1" w14:textId="6DB00F77" w:rsidR="001136FA" w:rsidRPr="00D1176D" w:rsidRDefault="00A07B9D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 (สุวรรณภูมิ)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1136F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4E5C44D" w14:textId="5EB23009" w:rsidR="001136FA" w:rsidRPr="00D1176D" w:rsidRDefault="00AB0F9A" w:rsidP="001136F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03.50</w:t>
      </w:r>
      <w:r w:rsidR="001136F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136FA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="001136FA" w:rsidRPr="001136FA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สนามบินสุวรรณภูมิ กรุงเทพฯ </w:t>
      </w:r>
      <w:r w:rsidR="001136FA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DA8B2B7" w14:textId="5077C786" w:rsidR="001136FA" w:rsidRDefault="00A07B9D" w:rsidP="001136F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A07B9D" w:rsidRPr="00092B50" w14:paraId="483DAD8D" w14:textId="77777777" w:rsidTr="00011E07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948C86D" w14:textId="77777777" w:rsidR="00A07B9D" w:rsidRPr="008C54BD" w:rsidRDefault="00A07B9D" w:rsidP="00A07B9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07B9D" w:rsidRPr="00092B50" w14:paraId="2593C52D" w14:textId="77777777" w:rsidTr="00011E07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0137DDA8" w14:textId="77777777" w:rsidR="00A07B9D" w:rsidRPr="007006DE" w:rsidRDefault="00A07B9D" w:rsidP="00A07B9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573F2AEE" w14:textId="77777777" w:rsidR="00A07B9D" w:rsidRPr="007006DE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D5ECF72" w14:textId="77777777" w:rsidR="00A07B9D" w:rsidRPr="007006DE" w:rsidRDefault="00A07B9D" w:rsidP="00A07B9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9490555" w14:textId="77777777" w:rsidR="00A07B9D" w:rsidRPr="007006DE" w:rsidRDefault="00A07B9D" w:rsidP="00A07B9D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15E5B34" w14:textId="77777777" w:rsidR="00A07B9D" w:rsidRPr="007006DE" w:rsidRDefault="00A07B9D" w:rsidP="00A07B9D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DDC51D" w14:textId="77777777" w:rsidR="00A07B9D" w:rsidRPr="007006DE" w:rsidRDefault="00A07B9D" w:rsidP="00A07B9D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15DFC0AE" w14:textId="77777777" w:rsidR="00A07B9D" w:rsidRPr="007006DE" w:rsidRDefault="00A07B9D" w:rsidP="00A07B9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3EF9034" w14:textId="77777777" w:rsidR="00A07B9D" w:rsidRDefault="00A07B9D" w:rsidP="00A07B9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87BEF2F" w14:textId="77777777" w:rsidR="00A07B9D" w:rsidRPr="007006DE" w:rsidRDefault="00A07B9D" w:rsidP="00A07B9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E270A" w:rsidRPr="00092B50" w14:paraId="1CD26C1F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3CBBDE42" w14:textId="08991A45" w:rsidR="00DE270A" w:rsidRDefault="00DE270A" w:rsidP="00DE270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16-20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E4A5A01" w14:textId="4BD1E150" w:rsidR="00DE270A" w:rsidRPr="00C31225" w:rsidRDefault="00427C4D" w:rsidP="00DE270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38</w:t>
            </w:r>
            <w:r w:rsidR="00DE270A" w:rsidRPr="008468C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56B8B8A" w14:textId="32F1030C" w:rsidR="00DE270A" w:rsidRPr="002F3BEE" w:rsidRDefault="00427C4D" w:rsidP="00DE270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38</w:t>
            </w:r>
            <w:r w:rsidRPr="008468C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9D5094C" w14:textId="35AA9B70" w:rsidR="00DE270A" w:rsidRPr="00FC7E1A" w:rsidRDefault="00DE270A" w:rsidP="00DE270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C4D" w:rsidRPr="00092B50" w14:paraId="57577373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29F96765" w14:textId="7410F0D2" w:rsidR="00427C4D" w:rsidRPr="00A07B9D" w:rsidRDefault="00427C4D" w:rsidP="00427C4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23-27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0005C84" w14:textId="7CFA5B0C" w:rsidR="00427C4D" w:rsidRPr="00C31225" w:rsidRDefault="00427C4D" w:rsidP="00427C4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3B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38,999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8EA1118" w14:textId="7CC16E00" w:rsidR="00427C4D" w:rsidRPr="002F3BEE" w:rsidRDefault="00427C4D" w:rsidP="00427C4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3B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38,999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69E70BB" w14:textId="52E2FAD9" w:rsidR="00427C4D" w:rsidRPr="00FC7E1A" w:rsidRDefault="00427C4D" w:rsidP="00427C4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00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0C00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C00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C00F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07B9D" w:rsidRPr="00092B50" w14:paraId="33DEDB07" w14:textId="77777777" w:rsidTr="00011E07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7D3309C" w14:textId="5CCAE54F" w:rsidR="00A07B9D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DE270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4BFC94A2" w14:textId="77777777" w:rsidR="00A07B9D" w:rsidRPr="00092B50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0499534B" w14:textId="091D2882" w:rsidR="00C0141C" w:rsidRDefault="00C0141C" w:rsidP="00A07B9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0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4BB829A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0467456D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609DA088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86D49FD" w14:textId="77777777" w:rsidR="006F44FB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3BC5D21" w14:textId="77777777" w:rsidR="006F44FB" w:rsidRPr="00372F88" w:rsidRDefault="006F44FB" w:rsidP="006F44F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4D9C3F" w14:textId="034B4958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A07B9D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0069C5CE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07B9D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07B9D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11D330B8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07B9D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0F45C1CE" w:rsidR="006F44FB" w:rsidRPr="00372F88" w:rsidRDefault="00A07B9D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lastRenderedPageBreak/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1F0FEAE4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4F99FE5F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07B9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07B9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0" w:history="1">
        <w:r w:rsidR="00A07B9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07B9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718239D1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56E8031D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4266CB3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6CB470FB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1CF8457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05204DCD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07B9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07B9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3F4DA198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6415D2DA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07B9D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0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DD518" w14:textId="77777777" w:rsidR="00BB0FCE" w:rsidRDefault="00BB0FCE" w:rsidP="00B150CB">
      <w:pPr>
        <w:spacing w:after="0" w:line="240" w:lineRule="auto"/>
      </w:pPr>
      <w:r>
        <w:separator/>
      </w:r>
    </w:p>
  </w:endnote>
  <w:endnote w:type="continuationSeparator" w:id="0">
    <w:p w14:paraId="783E0EE9" w14:textId="77777777" w:rsidR="00BB0FCE" w:rsidRDefault="00BB0FC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05116" w14:textId="77777777" w:rsidR="00BB0FCE" w:rsidRDefault="00BB0FCE" w:rsidP="00B150CB">
      <w:pPr>
        <w:spacing w:after="0" w:line="240" w:lineRule="auto"/>
      </w:pPr>
      <w:r>
        <w:separator/>
      </w:r>
    </w:p>
  </w:footnote>
  <w:footnote w:type="continuationSeparator" w:id="0">
    <w:p w14:paraId="379B83E1" w14:textId="77777777" w:rsidR="00BB0FCE" w:rsidRDefault="00BB0FC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8B5FEF"/>
    <w:multiLevelType w:val="hybridMultilevel"/>
    <w:tmpl w:val="823C9916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3"/>
  </w:num>
  <w:num w:numId="4">
    <w:abstractNumId w:val="9"/>
  </w:num>
  <w:num w:numId="5">
    <w:abstractNumId w:val="32"/>
  </w:num>
  <w:num w:numId="6">
    <w:abstractNumId w:val="24"/>
  </w:num>
  <w:num w:numId="7">
    <w:abstractNumId w:val="2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30"/>
  </w:num>
  <w:num w:numId="18">
    <w:abstractNumId w:val="17"/>
  </w:num>
  <w:num w:numId="19">
    <w:abstractNumId w:val="4"/>
  </w:num>
  <w:num w:numId="20">
    <w:abstractNumId w:val="2"/>
  </w:num>
  <w:num w:numId="21">
    <w:abstractNumId w:val="25"/>
  </w:num>
  <w:num w:numId="22">
    <w:abstractNumId w:val="37"/>
  </w:num>
  <w:num w:numId="23">
    <w:abstractNumId w:val="1"/>
  </w:num>
  <w:num w:numId="24">
    <w:abstractNumId w:val="29"/>
  </w:num>
  <w:num w:numId="25">
    <w:abstractNumId w:val="23"/>
  </w:num>
  <w:num w:numId="26">
    <w:abstractNumId w:val="19"/>
  </w:num>
  <w:num w:numId="27">
    <w:abstractNumId w:val="28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1"/>
  </w:num>
  <w:num w:numId="37">
    <w:abstractNumId w:val="15"/>
  </w:num>
  <w:num w:numId="38">
    <w:abstractNumId w:val="11"/>
  </w:num>
  <w:num w:numId="39">
    <w:abstractNumId w:val="12"/>
  </w:num>
  <w:num w:numId="40">
    <w:abstractNumId w:val="22"/>
  </w:num>
  <w:num w:numId="41">
    <w:abstractNumId w:val="27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1451"/>
    <w:rsid w:val="00006F74"/>
    <w:rsid w:val="00006FF1"/>
    <w:rsid w:val="000135BC"/>
    <w:rsid w:val="000137DE"/>
    <w:rsid w:val="000142E9"/>
    <w:rsid w:val="000205D3"/>
    <w:rsid w:val="000225F0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36FA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C9"/>
    <w:rsid w:val="003522E1"/>
    <w:rsid w:val="00357D05"/>
    <w:rsid w:val="00360E3B"/>
    <w:rsid w:val="0036314A"/>
    <w:rsid w:val="00364A17"/>
    <w:rsid w:val="00364EB7"/>
    <w:rsid w:val="00367DFA"/>
    <w:rsid w:val="00367F14"/>
    <w:rsid w:val="00370872"/>
    <w:rsid w:val="0037744A"/>
    <w:rsid w:val="0038276E"/>
    <w:rsid w:val="00383BDC"/>
    <w:rsid w:val="00394340"/>
    <w:rsid w:val="003A120B"/>
    <w:rsid w:val="003A296E"/>
    <w:rsid w:val="003A2F7D"/>
    <w:rsid w:val="003A6674"/>
    <w:rsid w:val="003B268D"/>
    <w:rsid w:val="003B4CD4"/>
    <w:rsid w:val="003C5E28"/>
    <w:rsid w:val="003E0438"/>
    <w:rsid w:val="003E2AFD"/>
    <w:rsid w:val="003E7314"/>
    <w:rsid w:val="003F6BD9"/>
    <w:rsid w:val="00403D01"/>
    <w:rsid w:val="00404E7E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27C4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6609"/>
    <w:rsid w:val="00677C0D"/>
    <w:rsid w:val="00684602"/>
    <w:rsid w:val="00684CD5"/>
    <w:rsid w:val="006855F5"/>
    <w:rsid w:val="00685BE4"/>
    <w:rsid w:val="00692238"/>
    <w:rsid w:val="006A1214"/>
    <w:rsid w:val="006A236D"/>
    <w:rsid w:val="006A5ED8"/>
    <w:rsid w:val="006A65BC"/>
    <w:rsid w:val="006B140B"/>
    <w:rsid w:val="006C036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06B3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524A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036F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E7576"/>
    <w:rsid w:val="009F051E"/>
    <w:rsid w:val="009F40DC"/>
    <w:rsid w:val="009F47D9"/>
    <w:rsid w:val="00A0190B"/>
    <w:rsid w:val="00A025A4"/>
    <w:rsid w:val="00A07B9D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0F9A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4FE9"/>
    <w:rsid w:val="00AE7EA8"/>
    <w:rsid w:val="00B008D4"/>
    <w:rsid w:val="00B03AA6"/>
    <w:rsid w:val="00B04BB8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0FCE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141C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80D25"/>
    <w:rsid w:val="00D83B2F"/>
    <w:rsid w:val="00D85D2B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270A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8746E"/>
    <w:rsid w:val="00E90066"/>
    <w:rsid w:val="00E91271"/>
    <w:rsid w:val="00E917EB"/>
    <w:rsid w:val="00E975D8"/>
    <w:rsid w:val="00EA39D9"/>
    <w:rsid w:val="00EA533A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4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404E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microsoft.com/office/2007/relationships/hdphoto" Target="media/hdphoto1.wdp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bit.ly/3NVFrk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185A6A902E4209834EE8967C76F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F6BF9-AF27-43B0-8EB6-9973C962D137}"/>
      </w:docPartPr>
      <w:docPartBody>
        <w:p w:rsidR="00422E5E" w:rsidRDefault="00463F32" w:rsidP="00463F32">
          <w:pPr>
            <w:pStyle w:val="6B185A6A902E4209834EE8967C76FC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3AD9041F7F4F27AE882F1A825E0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FDC14-45C8-4665-B657-C558C279E44B}"/>
      </w:docPartPr>
      <w:docPartBody>
        <w:p w:rsidR="00422E5E" w:rsidRDefault="00463F32" w:rsidP="00463F32">
          <w:pPr>
            <w:pStyle w:val="B33AD9041F7F4F27AE882F1A825E0E8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A9735963831405E923BD8C6E0EF9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6D26C-7CD5-4C1D-9E43-4FB79719AAB7}"/>
      </w:docPartPr>
      <w:docPartBody>
        <w:p w:rsidR="00422E5E" w:rsidRDefault="00463F32" w:rsidP="00463F32">
          <w:pPr>
            <w:pStyle w:val="9A9735963831405E923BD8C6E0EF9BC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20CFE5129134F5D9D371A8F7159C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34DB7-EFF5-4347-ACF8-D13059C10D03}"/>
      </w:docPartPr>
      <w:docPartBody>
        <w:p w:rsidR="00422E5E" w:rsidRDefault="00463F32" w:rsidP="00463F32">
          <w:pPr>
            <w:pStyle w:val="A20CFE5129134F5D9D371A8F7159CD9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E63F0"/>
    <w:rsid w:val="000F0416"/>
    <w:rsid w:val="00100A66"/>
    <w:rsid w:val="00112520"/>
    <w:rsid w:val="001228D3"/>
    <w:rsid w:val="00123CFD"/>
    <w:rsid w:val="00157240"/>
    <w:rsid w:val="001632DC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13E80"/>
    <w:rsid w:val="00327EAC"/>
    <w:rsid w:val="003525AF"/>
    <w:rsid w:val="003E54ED"/>
    <w:rsid w:val="00401D8B"/>
    <w:rsid w:val="00422E5E"/>
    <w:rsid w:val="00423F6F"/>
    <w:rsid w:val="00440449"/>
    <w:rsid w:val="0045762D"/>
    <w:rsid w:val="00463F32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A02AE"/>
    <w:rsid w:val="007B7323"/>
    <w:rsid w:val="007E0EFE"/>
    <w:rsid w:val="007E2A6C"/>
    <w:rsid w:val="007E48DA"/>
    <w:rsid w:val="007E7742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9D07D7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E4396"/>
    <w:rsid w:val="00D1147B"/>
    <w:rsid w:val="00D1444E"/>
    <w:rsid w:val="00D315B1"/>
    <w:rsid w:val="00D579C9"/>
    <w:rsid w:val="00D623F5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3F32"/>
  </w:style>
  <w:style w:type="paragraph" w:customStyle="1" w:styleId="83BBA6ECC8084D2F99921D895C2266C4">
    <w:name w:val="83BBA6ECC8084D2F99921D895C2266C4"/>
    <w:rsid w:val="00230DFB"/>
  </w:style>
  <w:style w:type="paragraph" w:customStyle="1" w:styleId="6B185A6A902E4209834EE8967C76FC72">
    <w:name w:val="6B185A6A902E4209834EE8967C76FC72"/>
    <w:rsid w:val="00463F32"/>
  </w:style>
  <w:style w:type="paragraph" w:customStyle="1" w:styleId="B33AD9041F7F4F27AE882F1A825E0E89">
    <w:name w:val="B33AD9041F7F4F27AE882F1A825E0E89"/>
    <w:rsid w:val="00463F32"/>
  </w:style>
  <w:style w:type="paragraph" w:customStyle="1" w:styleId="9A9735963831405E923BD8C6E0EF9BCE">
    <w:name w:val="9A9735963831405E923BD8C6E0EF9BCE"/>
    <w:rsid w:val="00463F32"/>
  </w:style>
  <w:style w:type="paragraph" w:customStyle="1" w:styleId="A20CFE5129134F5D9D371A8F7159CD98">
    <w:name w:val="A20CFE5129134F5D9D371A8F7159CD98"/>
    <w:rsid w:val="00463F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3336</Words>
  <Characters>19016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13</cp:revision>
  <cp:lastPrinted>2023-02-08T13:52:00Z</cp:lastPrinted>
  <dcterms:created xsi:type="dcterms:W3CDTF">2023-02-02T10:15:00Z</dcterms:created>
  <dcterms:modified xsi:type="dcterms:W3CDTF">2023-03-25T04:03:00Z</dcterms:modified>
</cp:coreProperties>
</file>